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9F6" w:rsidRDefault="00D219F6">
      <w:pPr>
        <w:ind w:right="-3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106160" cy="8527233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5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847663" w:rsidRDefault="00847663">
      <w:pPr>
        <w:ind w:right="-39"/>
        <w:jc w:val="center"/>
        <w:rPr>
          <w:rFonts w:eastAsia="Times New Roman"/>
          <w:b/>
          <w:bCs/>
          <w:sz w:val="24"/>
          <w:szCs w:val="24"/>
        </w:rPr>
      </w:pPr>
    </w:p>
    <w:p w:rsidR="00597A6E" w:rsidRDefault="00597A6E">
      <w:pPr>
        <w:ind w:right="-3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Аннотация к адаптированной рабочей программе</w:t>
      </w:r>
    </w:p>
    <w:p w:rsidR="00E14C61" w:rsidRDefault="00597A6E">
      <w:pPr>
        <w:ind w:right="-3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 учебному предмету "Английский язык" </w:t>
      </w:r>
    </w:p>
    <w:p w:rsidR="00597A6E" w:rsidRDefault="00597A6E">
      <w:pPr>
        <w:ind w:right="-39"/>
        <w:jc w:val="center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с ограниченными возможностями здоровья</w:t>
      </w:r>
    </w:p>
    <w:p w:rsidR="00597A6E" w:rsidRDefault="00895FAA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  <w:r w:rsidR="00597A6E">
        <w:rPr>
          <w:rFonts w:eastAsia="Times New Roman"/>
          <w:sz w:val="24"/>
          <w:szCs w:val="24"/>
        </w:rPr>
        <w:t>-9 классов</w:t>
      </w:r>
    </w:p>
    <w:p w:rsidR="00847663" w:rsidRDefault="00847663" w:rsidP="00847663">
      <w:pPr>
        <w:spacing w:line="234" w:lineRule="auto"/>
        <w:ind w:left="26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Адаптированная рабочая  программа по предмету «Английский язык» для 5-9 классов составлена на основе:</w:t>
      </w:r>
    </w:p>
    <w:p w:rsidR="00847663" w:rsidRDefault="00847663" w:rsidP="00847663">
      <w:pPr>
        <w:spacing w:line="14" w:lineRule="exact"/>
        <w:rPr>
          <w:sz w:val="20"/>
          <w:szCs w:val="20"/>
        </w:rPr>
      </w:pPr>
    </w:p>
    <w:p w:rsidR="00847663" w:rsidRDefault="00847663" w:rsidP="00847663">
      <w:pPr>
        <w:numPr>
          <w:ilvl w:val="0"/>
          <w:numId w:val="1"/>
        </w:numPr>
        <w:tabs>
          <w:tab w:val="left" w:pos="603"/>
        </w:tabs>
        <w:spacing w:line="234" w:lineRule="auto"/>
        <w:ind w:left="260" w:right="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Федерального закона Российской Федерации от 29 декабря 2012 г. № 273-ФЗ «Об образовании в Российской Федерации»;</w:t>
      </w:r>
    </w:p>
    <w:p w:rsidR="00847663" w:rsidRDefault="00847663" w:rsidP="00847663">
      <w:pPr>
        <w:spacing w:line="13" w:lineRule="exact"/>
        <w:rPr>
          <w:rFonts w:eastAsia="Times New Roman"/>
          <w:sz w:val="24"/>
          <w:szCs w:val="24"/>
        </w:rPr>
      </w:pPr>
    </w:p>
    <w:p w:rsidR="00847663" w:rsidRDefault="00847663" w:rsidP="00847663">
      <w:pPr>
        <w:numPr>
          <w:ilvl w:val="0"/>
          <w:numId w:val="1"/>
        </w:numPr>
        <w:tabs>
          <w:tab w:val="left" w:pos="603"/>
        </w:tabs>
        <w:spacing w:line="236" w:lineRule="auto"/>
        <w:ind w:left="260" w:right="24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Российской Федерации от 17 декабря 2010 г. № 1897 "Об утверждении федерального государственного образовательного стандарта основного общего образования";</w:t>
      </w:r>
    </w:p>
    <w:p w:rsidR="00847663" w:rsidRDefault="00847663" w:rsidP="00847663">
      <w:pPr>
        <w:spacing w:line="13" w:lineRule="exact"/>
        <w:rPr>
          <w:rFonts w:eastAsia="Times New Roman"/>
          <w:sz w:val="24"/>
          <w:szCs w:val="24"/>
        </w:rPr>
      </w:pPr>
    </w:p>
    <w:p w:rsidR="00847663" w:rsidRDefault="00847663" w:rsidP="00847663">
      <w:pPr>
        <w:numPr>
          <w:ilvl w:val="0"/>
          <w:numId w:val="1"/>
        </w:numPr>
        <w:tabs>
          <w:tab w:val="left" w:pos="543"/>
        </w:tabs>
        <w:spacing w:line="237" w:lineRule="auto"/>
        <w:ind w:left="260" w:right="2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Приказа Министерства образования и науки Российской Федерации от 19 декабря 2014 г. №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здоровья";</w:t>
      </w:r>
    </w:p>
    <w:p w:rsidR="00847663" w:rsidRDefault="00847663" w:rsidP="00847663">
      <w:pPr>
        <w:spacing w:line="13" w:lineRule="exact"/>
        <w:rPr>
          <w:rFonts w:eastAsia="Times New Roman"/>
          <w:sz w:val="24"/>
          <w:szCs w:val="24"/>
        </w:rPr>
      </w:pPr>
    </w:p>
    <w:p w:rsidR="00847663" w:rsidRDefault="00847663" w:rsidP="00847663">
      <w:pPr>
        <w:numPr>
          <w:ilvl w:val="0"/>
          <w:numId w:val="1"/>
        </w:numPr>
        <w:tabs>
          <w:tab w:val="left" w:pos="603"/>
        </w:tabs>
        <w:spacing w:line="234" w:lineRule="auto"/>
        <w:ind w:left="260" w:right="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Адаптированной основной образовательной программы для детей с ограниченными возможностями здоровья МБОУ "</w:t>
      </w:r>
      <w:proofErr w:type="spellStart"/>
      <w:r>
        <w:rPr>
          <w:rFonts w:eastAsia="Times New Roman"/>
          <w:sz w:val="24"/>
          <w:szCs w:val="24"/>
        </w:rPr>
        <w:t>Туровская</w:t>
      </w:r>
      <w:proofErr w:type="spellEnd"/>
      <w:r>
        <w:rPr>
          <w:rFonts w:eastAsia="Times New Roman"/>
          <w:sz w:val="24"/>
          <w:szCs w:val="24"/>
        </w:rPr>
        <w:t xml:space="preserve"> ООШ";</w:t>
      </w:r>
    </w:p>
    <w:p w:rsidR="00847663" w:rsidRDefault="00847663" w:rsidP="00847663">
      <w:pPr>
        <w:spacing w:line="14" w:lineRule="exact"/>
        <w:rPr>
          <w:rFonts w:eastAsia="Times New Roman"/>
          <w:sz w:val="24"/>
          <w:szCs w:val="24"/>
        </w:rPr>
      </w:pPr>
    </w:p>
    <w:p w:rsidR="00847663" w:rsidRDefault="00847663" w:rsidP="00847663">
      <w:pPr>
        <w:numPr>
          <w:ilvl w:val="0"/>
          <w:numId w:val="1"/>
        </w:numPr>
        <w:tabs>
          <w:tab w:val="left" w:pos="543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Авторской программы курса английского языка к УМК Английский язык для 2-11 классов общеобразовательных учреждений, </w:t>
      </w:r>
      <w:proofErr w:type="spellStart"/>
      <w:r>
        <w:rPr>
          <w:rFonts w:eastAsia="Times New Roman"/>
          <w:sz w:val="24"/>
          <w:szCs w:val="24"/>
        </w:rPr>
        <w:t>В.П.Кузовлева</w:t>
      </w:r>
      <w:proofErr w:type="spellEnd"/>
    </w:p>
    <w:p w:rsidR="00847663" w:rsidRDefault="00847663" w:rsidP="00847663">
      <w:pPr>
        <w:spacing w:line="14" w:lineRule="exact"/>
        <w:rPr>
          <w:sz w:val="20"/>
          <w:szCs w:val="20"/>
        </w:rPr>
      </w:pPr>
    </w:p>
    <w:p w:rsidR="00847663" w:rsidRDefault="00847663" w:rsidP="00847663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6. УМК по предмету «Английский язык 2-11классы»/ Авторы: В.П. </w:t>
      </w:r>
      <w:proofErr w:type="spellStart"/>
      <w:r>
        <w:rPr>
          <w:rFonts w:eastAsia="Times New Roman"/>
          <w:sz w:val="24"/>
          <w:szCs w:val="24"/>
        </w:rPr>
        <w:t>Кузовлев</w:t>
      </w:r>
      <w:proofErr w:type="spellEnd"/>
      <w:r>
        <w:rPr>
          <w:rFonts w:eastAsia="Times New Roman"/>
          <w:sz w:val="24"/>
          <w:szCs w:val="24"/>
        </w:rPr>
        <w:t>, Н.М.Лапа и др., - издательство Просвещение», 2016 год</w:t>
      </w:r>
    </w:p>
    <w:p w:rsidR="00847663" w:rsidRDefault="00847663" w:rsidP="00847663">
      <w:pPr>
        <w:spacing w:line="14" w:lineRule="exact"/>
        <w:rPr>
          <w:sz w:val="20"/>
          <w:szCs w:val="20"/>
        </w:rPr>
      </w:pPr>
    </w:p>
    <w:p w:rsidR="00847663" w:rsidRDefault="00847663" w:rsidP="00847663">
      <w:pPr>
        <w:spacing w:line="237" w:lineRule="auto"/>
        <w:ind w:left="260" w:right="2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Данная адаптированная рабочая программа учебного предмета английский язык учитывает особенности психофизического развития обучающихся с ОВЗ, содержит требования к организации учебных занятий по предмету и составлена в соответствии с принципами коррекционной педагогики. При разработке адаптированной рабочей программы учитывались:</w:t>
      </w:r>
    </w:p>
    <w:p w:rsidR="00847663" w:rsidRDefault="00847663" w:rsidP="00847663">
      <w:pPr>
        <w:spacing w:line="6" w:lineRule="exact"/>
        <w:rPr>
          <w:sz w:val="20"/>
          <w:szCs w:val="20"/>
        </w:rPr>
      </w:pPr>
    </w:p>
    <w:p w:rsidR="00847663" w:rsidRDefault="00847663" w:rsidP="00847663">
      <w:pPr>
        <w:numPr>
          <w:ilvl w:val="0"/>
          <w:numId w:val="2"/>
        </w:numPr>
        <w:tabs>
          <w:tab w:val="left" w:pos="680"/>
        </w:tabs>
        <w:ind w:left="680" w:hanging="13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требования ФГОС (ориентация на результат и реализация </w:t>
      </w:r>
      <w:proofErr w:type="spellStart"/>
      <w:r>
        <w:rPr>
          <w:rFonts w:eastAsia="Times New Roman"/>
          <w:sz w:val="24"/>
          <w:szCs w:val="24"/>
        </w:rPr>
        <w:t>деятельностного</w:t>
      </w:r>
      <w:proofErr w:type="spellEnd"/>
      <w:r>
        <w:rPr>
          <w:rFonts w:eastAsia="Times New Roman"/>
          <w:sz w:val="24"/>
          <w:szCs w:val="24"/>
        </w:rPr>
        <w:t xml:space="preserve"> подхода);</w:t>
      </w:r>
    </w:p>
    <w:p w:rsidR="00847663" w:rsidRDefault="00847663" w:rsidP="00847663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847663" w:rsidRDefault="00847663" w:rsidP="00847663">
      <w:pPr>
        <w:numPr>
          <w:ilvl w:val="0"/>
          <w:numId w:val="2"/>
        </w:numPr>
        <w:tabs>
          <w:tab w:val="left" w:pos="826"/>
        </w:tabs>
        <w:spacing w:line="227" w:lineRule="auto"/>
        <w:ind w:left="260" w:right="240" w:firstLine="28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специфические особенности обучения детей с ограниченными возможностями здоровья.</w:t>
      </w:r>
    </w:p>
    <w:p w:rsidR="00847663" w:rsidRDefault="00847663" w:rsidP="00847663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847663" w:rsidRDefault="00847663" w:rsidP="00847663">
      <w:pPr>
        <w:numPr>
          <w:ilvl w:val="1"/>
          <w:numId w:val="2"/>
        </w:numPr>
        <w:tabs>
          <w:tab w:val="left" w:pos="1304"/>
        </w:tabs>
        <w:spacing w:line="236" w:lineRule="auto"/>
        <w:ind w:left="260" w:right="220" w:firstLine="8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рабочей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обучающихся.</w:t>
      </w:r>
    </w:p>
    <w:p w:rsidR="00847663" w:rsidRDefault="00847663" w:rsidP="00847663">
      <w:pPr>
        <w:pStyle w:val="a4"/>
        <w:jc w:val="center"/>
        <w:rPr>
          <w:rFonts w:eastAsia="Times New Roman"/>
          <w:b/>
          <w:bCs/>
          <w:sz w:val="24"/>
          <w:szCs w:val="24"/>
        </w:rPr>
      </w:pPr>
    </w:p>
    <w:p w:rsidR="00847663" w:rsidRPr="00597A6E" w:rsidRDefault="00847663" w:rsidP="00847663">
      <w:pPr>
        <w:pStyle w:val="a4"/>
        <w:jc w:val="center"/>
        <w:rPr>
          <w:sz w:val="24"/>
          <w:szCs w:val="24"/>
        </w:rPr>
      </w:pPr>
      <w:r w:rsidRPr="00597A6E">
        <w:rPr>
          <w:rFonts w:eastAsia="Times New Roman"/>
          <w:b/>
          <w:bCs/>
          <w:sz w:val="24"/>
          <w:szCs w:val="24"/>
        </w:rPr>
        <w:t>Место предмета в учебном плане</w:t>
      </w:r>
    </w:p>
    <w:p w:rsidR="00847663" w:rsidRPr="00597A6E" w:rsidRDefault="00847663" w:rsidP="00847663">
      <w:pPr>
        <w:pStyle w:val="a4"/>
        <w:ind w:right="20"/>
        <w:jc w:val="both"/>
        <w:rPr>
          <w:sz w:val="24"/>
          <w:szCs w:val="24"/>
        </w:rPr>
      </w:pPr>
      <w:proofErr w:type="gramStart"/>
      <w:r w:rsidRPr="00597A6E">
        <w:rPr>
          <w:rFonts w:eastAsia="Times New Roman"/>
          <w:sz w:val="24"/>
          <w:szCs w:val="24"/>
        </w:rPr>
        <w:t>Для обязательного изучения учебного предмета «Английский язык» на этапе</w:t>
      </w:r>
      <w:r>
        <w:rPr>
          <w:rFonts w:eastAsia="Times New Roman"/>
          <w:sz w:val="24"/>
          <w:szCs w:val="24"/>
        </w:rPr>
        <w:t xml:space="preserve"> общего образования отводится 51</w:t>
      </w:r>
      <w:r w:rsidRPr="00597A6E">
        <w:rPr>
          <w:rFonts w:eastAsia="Times New Roman"/>
          <w:sz w:val="24"/>
          <w:szCs w:val="24"/>
        </w:rPr>
        <w:t>0 часов (</w:t>
      </w:r>
      <w:r>
        <w:rPr>
          <w:rFonts w:eastAsia="Times New Roman"/>
          <w:sz w:val="24"/>
          <w:szCs w:val="24"/>
        </w:rPr>
        <w:t>33</w:t>
      </w:r>
      <w:r w:rsidRPr="00597A6E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34</w:t>
      </w:r>
      <w:r w:rsidRPr="00597A6E">
        <w:rPr>
          <w:rFonts w:eastAsia="Times New Roman"/>
          <w:sz w:val="24"/>
          <w:szCs w:val="24"/>
        </w:rPr>
        <w:t xml:space="preserve"> недели): 5 класс - 102 часа (3 часа в неделю</w:t>
      </w:r>
      <w:r>
        <w:rPr>
          <w:rFonts w:eastAsia="Times New Roman"/>
          <w:sz w:val="24"/>
          <w:szCs w:val="24"/>
        </w:rPr>
        <w:t>, 34 недели</w:t>
      </w:r>
      <w:r w:rsidRPr="00597A6E">
        <w:rPr>
          <w:rFonts w:eastAsia="Times New Roman"/>
          <w:sz w:val="24"/>
          <w:szCs w:val="24"/>
        </w:rPr>
        <w:t>), 6 класс - 102 часа (3 часа в неделю</w:t>
      </w:r>
      <w:r>
        <w:rPr>
          <w:rFonts w:eastAsia="Times New Roman"/>
          <w:sz w:val="24"/>
          <w:szCs w:val="24"/>
        </w:rPr>
        <w:t>, 34 недели</w:t>
      </w:r>
      <w:r w:rsidRPr="00597A6E">
        <w:rPr>
          <w:rFonts w:eastAsia="Times New Roman"/>
          <w:sz w:val="24"/>
          <w:szCs w:val="24"/>
        </w:rPr>
        <w:t>), 7 класс - 102 часа (3 часа в неделю</w:t>
      </w:r>
      <w:r>
        <w:rPr>
          <w:rFonts w:eastAsia="Times New Roman"/>
          <w:sz w:val="24"/>
          <w:szCs w:val="24"/>
        </w:rPr>
        <w:t>, 34 недели</w:t>
      </w:r>
      <w:r w:rsidRPr="00597A6E">
        <w:rPr>
          <w:rFonts w:eastAsia="Times New Roman"/>
          <w:sz w:val="24"/>
          <w:szCs w:val="24"/>
        </w:rPr>
        <w:t>), 8 класс - 102 часа (3 часа в неделю</w:t>
      </w:r>
      <w:r>
        <w:rPr>
          <w:rFonts w:eastAsia="Times New Roman"/>
          <w:sz w:val="24"/>
          <w:szCs w:val="24"/>
        </w:rPr>
        <w:t>, 34 недели</w:t>
      </w:r>
      <w:r w:rsidRPr="00597A6E">
        <w:rPr>
          <w:rFonts w:eastAsia="Times New Roman"/>
          <w:sz w:val="24"/>
          <w:szCs w:val="24"/>
        </w:rPr>
        <w:t>), 9 класс - 99 часов</w:t>
      </w:r>
      <w:proofErr w:type="gramEnd"/>
      <w:r w:rsidRPr="00597A6E">
        <w:rPr>
          <w:rFonts w:eastAsia="Times New Roman"/>
          <w:sz w:val="24"/>
          <w:szCs w:val="24"/>
        </w:rPr>
        <w:t xml:space="preserve"> (</w:t>
      </w:r>
      <w:proofErr w:type="gramStart"/>
      <w:r w:rsidRPr="00597A6E">
        <w:rPr>
          <w:rFonts w:eastAsia="Times New Roman"/>
          <w:sz w:val="24"/>
          <w:szCs w:val="24"/>
        </w:rPr>
        <w:t>3 часа в неделю, 33 недели).</w:t>
      </w:r>
      <w:proofErr w:type="gramEnd"/>
    </w:p>
    <w:p w:rsidR="00E14C61" w:rsidRDefault="00E14C61">
      <w:pPr>
        <w:spacing w:line="284" w:lineRule="exact"/>
        <w:rPr>
          <w:sz w:val="20"/>
          <w:szCs w:val="20"/>
        </w:rPr>
      </w:pPr>
    </w:p>
    <w:p w:rsidR="00597A6E" w:rsidRDefault="00597A6E" w:rsidP="00597A6E">
      <w:pPr>
        <w:tabs>
          <w:tab w:val="left" w:pos="1304"/>
        </w:tabs>
        <w:spacing w:line="236" w:lineRule="auto"/>
        <w:ind w:left="1061" w:right="220"/>
        <w:jc w:val="both"/>
        <w:rPr>
          <w:rFonts w:eastAsia="Times New Roman"/>
          <w:sz w:val="24"/>
          <w:szCs w:val="24"/>
        </w:rPr>
      </w:pPr>
    </w:p>
    <w:p w:rsidR="008F22A2" w:rsidRDefault="008F22A2" w:rsidP="008F22A2">
      <w:pPr>
        <w:tabs>
          <w:tab w:val="left" w:pos="9616"/>
        </w:tabs>
        <w:spacing w:line="236" w:lineRule="auto"/>
        <w:ind w:right="-2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 Результаты изучения учебного предмета</w:t>
      </w:r>
    </w:p>
    <w:p w:rsidR="008F22A2" w:rsidRDefault="008F22A2" w:rsidP="008F22A2">
      <w:pPr>
        <w:tabs>
          <w:tab w:val="left" w:pos="2500"/>
          <w:tab w:val="left" w:pos="3960"/>
          <w:tab w:val="left" w:pos="5500"/>
          <w:tab w:val="left" w:pos="6640"/>
          <w:tab w:val="left" w:pos="7580"/>
          <w:tab w:val="left" w:pos="9220"/>
        </w:tabs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</w:t>
      </w:r>
      <w:r>
        <w:rPr>
          <w:rFonts w:eastAsia="Times New Roman"/>
          <w:b/>
          <w:bCs/>
          <w:sz w:val="24"/>
          <w:szCs w:val="24"/>
        </w:rPr>
        <w:tab/>
        <w:t>результаты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выпускников</w:t>
      </w:r>
      <w:r>
        <w:rPr>
          <w:rFonts w:eastAsia="Times New Roman"/>
          <w:sz w:val="24"/>
          <w:szCs w:val="24"/>
        </w:rPr>
        <w:tab/>
        <w:t>основной</w:t>
      </w:r>
      <w:r>
        <w:rPr>
          <w:rFonts w:eastAsia="Times New Roman"/>
          <w:sz w:val="24"/>
          <w:szCs w:val="24"/>
        </w:rPr>
        <w:tab/>
        <w:t>школы,</w:t>
      </w:r>
      <w:r>
        <w:rPr>
          <w:rFonts w:eastAsia="Times New Roman"/>
          <w:sz w:val="24"/>
          <w:szCs w:val="24"/>
        </w:rPr>
        <w:tab/>
        <w:t>формируемые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при</w:t>
      </w:r>
      <w:proofErr w:type="gramEnd"/>
    </w:p>
    <w:p w:rsidR="008F22A2" w:rsidRDefault="008F22A2" w:rsidP="008F22A2">
      <w:pPr>
        <w:spacing w:line="1" w:lineRule="exact"/>
        <w:rPr>
          <w:sz w:val="20"/>
          <w:szCs w:val="20"/>
        </w:rPr>
      </w:pPr>
    </w:p>
    <w:p w:rsidR="008F22A2" w:rsidRDefault="008F22A2" w:rsidP="008F22A2">
      <w:pPr>
        <w:ind w:left="2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изучении</w:t>
      </w:r>
      <w:proofErr w:type="gramEnd"/>
      <w:r>
        <w:rPr>
          <w:rFonts w:eastAsia="Times New Roman"/>
          <w:sz w:val="24"/>
          <w:szCs w:val="24"/>
        </w:rPr>
        <w:t xml:space="preserve"> иностранного языка:</w:t>
      </w:r>
    </w:p>
    <w:p w:rsidR="008F22A2" w:rsidRDefault="008F22A2" w:rsidP="008F22A2">
      <w:pPr>
        <w:spacing w:line="12" w:lineRule="exact"/>
        <w:rPr>
          <w:sz w:val="20"/>
          <w:szCs w:val="20"/>
        </w:rPr>
      </w:pPr>
    </w:p>
    <w:p w:rsidR="008F22A2" w:rsidRDefault="008F22A2" w:rsidP="008F22A2">
      <w:pPr>
        <w:spacing w:line="234" w:lineRule="auto"/>
        <w:ind w:left="28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8F22A2" w:rsidRDefault="008F22A2" w:rsidP="008F22A2">
      <w:pPr>
        <w:spacing w:line="2" w:lineRule="exact"/>
        <w:rPr>
          <w:sz w:val="20"/>
          <w:szCs w:val="20"/>
        </w:rPr>
      </w:pPr>
    </w:p>
    <w:p w:rsidR="008F22A2" w:rsidRDefault="008F22A2" w:rsidP="008F22A2">
      <w:pPr>
        <w:tabs>
          <w:tab w:val="left" w:pos="520"/>
          <w:tab w:val="left" w:pos="1740"/>
          <w:tab w:val="left" w:pos="3380"/>
          <w:tab w:val="left" w:pos="5220"/>
        </w:tabs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осознание</w:t>
      </w:r>
      <w:r>
        <w:rPr>
          <w:rFonts w:eastAsia="Times New Roman"/>
          <w:sz w:val="24"/>
          <w:szCs w:val="24"/>
        </w:rPr>
        <w:tab/>
        <w:t>возможностей</w:t>
      </w:r>
      <w:r>
        <w:rPr>
          <w:rFonts w:eastAsia="Times New Roman"/>
          <w:sz w:val="24"/>
          <w:szCs w:val="24"/>
        </w:rPr>
        <w:tab/>
        <w:t>самореализации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средствами иностранного языка;</w:t>
      </w:r>
    </w:p>
    <w:p w:rsidR="008F22A2" w:rsidRDefault="008F22A2" w:rsidP="008F22A2">
      <w:pPr>
        <w:numPr>
          <w:ilvl w:val="0"/>
          <w:numId w:val="18"/>
        </w:numPr>
        <w:tabs>
          <w:tab w:val="left" w:pos="540"/>
        </w:tabs>
        <w:ind w:left="540" w:hanging="2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стремление к совершенствованию собственной речевой культуры в целом;</w:t>
      </w:r>
    </w:p>
    <w:p w:rsidR="008F22A2" w:rsidRDefault="008F22A2" w:rsidP="008F22A2">
      <w:pPr>
        <w:spacing w:line="12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8"/>
        </w:numPr>
        <w:tabs>
          <w:tab w:val="left" w:pos="544"/>
        </w:tabs>
        <w:spacing w:line="234" w:lineRule="auto"/>
        <w:ind w:left="28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коммуникативной компетенции в межкультурной и межэтнической коммуникации;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8"/>
        </w:numPr>
        <w:tabs>
          <w:tab w:val="left" w:pos="544"/>
        </w:tabs>
        <w:spacing w:line="234" w:lineRule="auto"/>
        <w:ind w:left="280" w:right="2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развитие таких качеств, как воля, целеустремленность, </w:t>
      </w:r>
      <w:proofErr w:type="spellStart"/>
      <w:r>
        <w:rPr>
          <w:rFonts w:eastAsia="Times New Roman"/>
          <w:sz w:val="24"/>
          <w:szCs w:val="24"/>
        </w:rPr>
        <w:t>креативность</w:t>
      </w:r>
      <w:proofErr w:type="spellEnd"/>
      <w:r>
        <w:rPr>
          <w:rFonts w:eastAsia="Times New Roman"/>
          <w:sz w:val="24"/>
          <w:szCs w:val="24"/>
        </w:rPr>
        <w:t xml:space="preserve">, инициативность, </w:t>
      </w:r>
      <w:proofErr w:type="spellStart"/>
      <w:r>
        <w:rPr>
          <w:rFonts w:eastAsia="Times New Roman"/>
          <w:sz w:val="24"/>
          <w:szCs w:val="24"/>
        </w:rPr>
        <w:t>эмпатия</w:t>
      </w:r>
      <w:proofErr w:type="spellEnd"/>
      <w:r>
        <w:rPr>
          <w:rFonts w:eastAsia="Times New Roman"/>
          <w:sz w:val="24"/>
          <w:szCs w:val="24"/>
        </w:rPr>
        <w:t>, трудолюбие, дисциплинированность;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8"/>
        </w:numPr>
        <w:tabs>
          <w:tab w:val="left" w:pos="544"/>
        </w:tabs>
        <w:spacing w:line="234" w:lineRule="auto"/>
        <w:ind w:left="280" w:right="2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формирование общекультурной и этнической идентичности как составляющих гражданской идентичности личности;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8"/>
        </w:numPr>
        <w:tabs>
          <w:tab w:val="left" w:pos="544"/>
        </w:tabs>
        <w:spacing w:line="236" w:lineRule="auto"/>
        <w:ind w:left="280" w:right="20" w:firstLine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8"/>
        </w:numPr>
        <w:tabs>
          <w:tab w:val="left" w:pos="544"/>
        </w:tabs>
        <w:spacing w:line="234" w:lineRule="auto"/>
        <w:ind w:left="280" w:right="2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8F22A2" w:rsidRDefault="008F22A2" w:rsidP="008F22A2">
      <w:pPr>
        <w:spacing w:line="278" w:lineRule="exact"/>
        <w:rPr>
          <w:sz w:val="20"/>
          <w:szCs w:val="20"/>
        </w:rPr>
      </w:pPr>
    </w:p>
    <w:p w:rsidR="008F22A2" w:rsidRDefault="008F22A2" w:rsidP="008F22A2">
      <w:pPr>
        <w:ind w:left="2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результаты </w:t>
      </w:r>
      <w:r>
        <w:rPr>
          <w:rFonts w:eastAsia="Times New Roman"/>
          <w:sz w:val="24"/>
          <w:szCs w:val="24"/>
        </w:rPr>
        <w:t>изучения иностранного языка в основной школе:</w:t>
      </w:r>
    </w:p>
    <w:p w:rsidR="008F22A2" w:rsidRDefault="008F22A2" w:rsidP="008F22A2">
      <w:pPr>
        <w:numPr>
          <w:ilvl w:val="0"/>
          <w:numId w:val="19"/>
        </w:numPr>
        <w:tabs>
          <w:tab w:val="left" w:pos="540"/>
        </w:tabs>
        <w:ind w:left="540" w:hanging="2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умения планировать свое речевое и неречевое поведение;</w:t>
      </w:r>
    </w:p>
    <w:p w:rsidR="008F22A2" w:rsidRDefault="008F22A2" w:rsidP="008F22A2">
      <w:pPr>
        <w:spacing w:line="12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9"/>
        </w:numPr>
        <w:tabs>
          <w:tab w:val="left" w:pos="544"/>
        </w:tabs>
        <w:spacing w:line="234" w:lineRule="auto"/>
        <w:ind w:left="280" w:right="2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9"/>
        </w:numPr>
        <w:tabs>
          <w:tab w:val="left" w:pos="544"/>
        </w:tabs>
        <w:spacing w:line="236" w:lineRule="auto"/>
        <w:ind w:left="280" w:right="20" w:firstLine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9"/>
        </w:numPr>
        <w:tabs>
          <w:tab w:val="left" w:pos="544"/>
        </w:tabs>
        <w:spacing w:line="237" w:lineRule="auto"/>
        <w:ind w:left="280" w:right="20" w:firstLine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19"/>
        </w:numPr>
        <w:tabs>
          <w:tab w:val="left" w:pos="544"/>
        </w:tabs>
        <w:spacing w:line="234" w:lineRule="auto"/>
        <w:ind w:left="280" w:right="2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8F22A2" w:rsidRDefault="008F22A2" w:rsidP="008F22A2"/>
    <w:p w:rsidR="008F22A2" w:rsidRDefault="008F22A2" w:rsidP="008F22A2">
      <w:pPr>
        <w:spacing w:line="234" w:lineRule="auto"/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Предметные результаты </w:t>
      </w:r>
      <w:r>
        <w:rPr>
          <w:rFonts w:eastAsia="Times New Roman"/>
          <w:sz w:val="24"/>
          <w:szCs w:val="24"/>
        </w:rPr>
        <w:t>освоения выпускниками основной школы программы по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иностранному языку:</w:t>
      </w:r>
    </w:p>
    <w:p w:rsidR="008F22A2" w:rsidRDefault="008F22A2" w:rsidP="008F22A2">
      <w:pPr>
        <w:spacing w:line="2" w:lineRule="exact"/>
        <w:rPr>
          <w:sz w:val="20"/>
          <w:szCs w:val="20"/>
        </w:rPr>
      </w:pPr>
    </w:p>
    <w:p w:rsidR="008F22A2" w:rsidRDefault="008F22A2" w:rsidP="008F22A2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А.</w:t>
      </w:r>
      <w:r>
        <w:rPr>
          <w:rFonts w:eastAsia="Times New Roman"/>
          <w:sz w:val="24"/>
          <w:szCs w:val="24"/>
        </w:rPr>
        <w:t>В коммуникативной сфере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(т.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владении иностранным языком как средством общения)</w:t>
      </w:r>
    </w:p>
    <w:p w:rsidR="008F22A2" w:rsidRDefault="008F22A2" w:rsidP="008F22A2">
      <w:pPr>
        <w:spacing w:line="12" w:lineRule="exact"/>
        <w:rPr>
          <w:sz w:val="20"/>
          <w:szCs w:val="20"/>
        </w:rPr>
      </w:pPr>
    </w:p>
    <w:p w:rsidR="008F22A2" w:rsidRPr="00A73F5A" w:rsidRDefault="008F22A2" w:rsidP="008F22A2">
      <w:pPr>
        <w:numPr>
          <w:ilvl w:val="0"/>
          <w:numId w:val="20"/>
        </w:numPr>
        <w:tabs>
          <w:tab w:val="left" w:pos="520"/>
        </w:tabs>
        <w:ind w:left="280" w:right="2480" w:firstLine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 xml:space="preserve">Речевая компетенция в следующих видах речевой деятельности: </w:t>
      </w:r>
    </w:p>
    <w:p w:rsidR="008F22A2" w:rsidRDefault="008F22A2" w:rsidP="008F22A2">
      <w:pPr>
        <w:tabs>
          <w:tab w:val="left" w:pos="520"/>
        </w:tabs>
        <w:ind w:left="281" w:right="2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proofErr w:type="gramStart"/>
      <w:r>
        <w:rPr>
          <w:rFonts w:eastAsia="Times New Roman"/>
          <w:sz w:val="24"/>
          <w:szCs w:val="24"/>
        </w:rPr>
        <w:t>говорении</w:t>
      </w:r>
      <w:proofErr w:type="gramEnd"/>
      <w:r>
        <w:rPr>
          <w:rFonts w:eastAsia="Times New Roman"/>
          <w:sz w:val="24"/>
          <w:szCs w:val="24"/>
        </w:rPr>
        <w:t>;</w:t>
      </w:r>
    </w:p>
    <w:p w:rsidR="008F22A2" w:rsidRDefault="008F22A2" w:rsidP="008F22A2">
      <w:pPr>
        <w:tabs>
          <w:tab w:val="left" w:pos="520"/>
        </w:tabs>
        <w:ind w:left="281" w:right="2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</w:t>
      </w:r>
      <w:proofErr w:type="spellStart"/>
      <w:r>
        <w:rPr>
          <w:rFonts w:eastAsia="Times New Roman"/>
          <w:sz w:val="24"/>
          <w:szCs w:val="24"/>
        </w:rPr>
        <w:t>аудировании</w:t>
      </w:r>
      <w:proofErr w:type="spellEnd"/>
      <w:r>
        <w:rPr>
          <w:rFonts w:eastAsia="Times New Roman"/>
          <w:sz w:val="24"/>
          <w:szCs w:val="24"/>
        </w:rPr>
        <w:t xml:space="preserve">; </w:t>
      </w:r>
    </w:p>
    <w:p w:rsidR="008F22A2" w:rsidRDefault="008F22A2" w:rsidP="008F22A2">
      <w:pPr>
        <w:tabs>
          <w:tab w:val="left" w:pos="520"/>
        </w:tabs>
        <w:ind w:left="281" w:right="2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proofErr w:type="gramStart"/>
      <w:r>
        <w:rPr>
          <w:rFonts w:eastAsia="Times New Roman"/>
          <w:sz w:val="24"/>
          <w:szCs w:val="24"/>
        </w:rPr>
        <w:t>чтении</w:t>
      </w:r>
      <w:proofErr w:type="gramEnd"/>
      <w:r>
        <w:rPr>
          <w:rFonts w:eastAsia="Times New Roman"/>
          <w:sz w:val="24"/>
          <w:szCs w:val="24"/>
        </w:rPr>
        <w:t>;</w:t>
      </w:r>
    </w:p>
    <w:p w:rsidR="008F22A2" w:rsidRDefault="008F22A2" w:rsidP="008F22A2">
      <w:pPr>
        <w:ind w:lef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письменной речи.</w:t>
      </w:r>
    </w:p>
    <w:p w:rsidR="008F22A2" w:rsidRDefault="008F22A2" w:rsidP="008F22A2">
      <w:pPr>
        <w:numPr>
          <w:ilvl w:val="0"/>
          <w:numId w:val="20"/>
        </w:numPr>
        <w:tabs>
          <w:tab w:val="left" w:pos="520"/>
        </w:tabs>
        <w:ind w:left="52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Языковая компетенция (владение языковыми средствами).</w:t>
      </w:r>
    </w:p>
    <w:p w:rsidR="008F22A2" w:rsidRDefault="008F22A2" w:rsidP="008F22A2">
      <w:pPr>
        <w:numPr>
          <w:ilvl w:val="0"/>
          <w:numId w:val="20"/>
        </w:numPr>
        <w:tabs>
          <w:tab w:val="left" w:pos="520"/>
        </w:tabs>
        <w:ind w:left="520" w:hanging="239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  <w:u w:val="single"/>
        </w:rPr>
        <w:t>Социокультурная</w:t>
      </w:r>
      <w:proofErr w:type="spellEnd"/>
      <w:r>
        <w:rPr>
          <w:rFonts w:eastAsia="Times New Roman"/>
          <w:sz w:val="24"/>
          <w:szCs w:val="24"/>
          <w:u w:val="single"/>
        </w:rPr>
        <w:t xml:space="preserve"> компетенция.</w:t>
      </w:r>
    </w:p>
    <w:p w:rsidR="008F22A2" w:rsidRDefault="008F22A2" w:rsidP="008F22A2">
      <w:pPr>
        <w:numPr>
          <w:ilvl w:val="0"/>
          <w:numId w:val="20"/>
        </w:numPr>
        <w:tabs>
          <w:tab w:val="left" w:pos="520"/>
        </w:tabs>
        <w:ind w:left="520" w:hanging="2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Компенсаторная компетенция.</w:t>
      </w:r>
    </w:p>
    <w:p w:rsidR="008F22A2" w:rsidRDefault="008F22A2" w:rsidP="008F22A2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1 .</w:t>
      </w:r>
      <w:r>
        <w:rPr>
          <w:rFonts w:eastAsia="Times New Roman"/>
          <w:sz w:val="24"/>
          <w:szCs w:val="24"/>
        </w:rPr>
        <w:t>В познавательной сфере.</w:t>
      </w:r>
    </w:p>
    <w:p w:rsidR="008F22A2" w:rsidRDefault="008F22A2" w:rsidP="008F22A2">
      <w:pPr>
        <w:spacing w:line="12" w:lineRule="exact"/>
        <w:rPr>
          <w:sz w:val="20"/>
          <w:szCs w:val="20"/>
        </w:rPr>
      </w:pPr>
    </w:p>
    <w:p w:rsidR="008F22A2" w:rsidRPr="00A73F5A" w:rsidRDefault="008F22A2" w:rsidP="008F22A2">
      <w:pPr>
        <w:numPr>
          <w:ilvl w:val="1"/>
          <w:numId w:val="21"/>
        </w:numPr>
        <w:tabs>
          <w:tab w:val="left" w:pos="520"/>
        </w:tabs>
        <w:spacing w:line="234" w:lineRule="auto"/>
        <w:ind w:left="280" w:right="5320" w:firstLine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ценностно-ориентационной сфере. </w:t>
      </w:r>
    </w:p>
    <w:p w:rsidR="008F22A2" w:rsidRDefault="008F22A2" w:rsidP="008F22A2">
      <w:pPr>
        <w:numPr>
          <w:ilvl w:val="1"/>
          <w:numId w:val="21"/>
        </w:numPr>
        <w:tabs>
          <w:tab w:val="left" w:pos="520"/>
        </w:tabs>
        <w:spacing w:line="234" w:lineRule="auto"/>
        <w:ind w:left="280" w:right="5320" w:firstLine="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В эстетической сфере.</w:t>
      </w:r>
    </w:p>
    <w:p w:rsidR="008F22A2" w:rsidRDefault="008F22A2" w:rsidP="008F22A2">
      <w:pPr>
        <w:spacing w:line="1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8F22A2" w:rsidRDefault="008F22A2" w:rsidP="008F22A2">
      <w:pPr>
        <w:numPr>
          <w:ilvl w:val="1"/>
          <w:numId w:val="22"/>
        </w:numPr>
        <w:tabs>
          <w:tab w:val="left" w:pos="520"/>
        </w:tabs>
        <w:spacing w:line="249" w:lineRule="auto"/>
        <w:ind w:left="280" w:right="7020" w:firstLine="1"/>
        <w:rPr>
          <w:rFonts w:eastAsia="Times New Roman"/>
          <w:b/>
          <w:bCs/>
          <w:i/>
          <w:iCs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В трудовой сфере. </w:t>
      </w:r>
      <w:r>
        <w:rPr>
          <w:rFonts w:eastAsia="Times New Roman"/>
          <w:b/>
          <w:bCs/>
          <w:i/>
          <w:iCs/>
          <w:sz w:val="23"/>
          <w:szCs w:val="23"/>
        </w:rPr>
        <w:t>5.</w:t>
      </w:r>
      <w:r>
        <w:rPr>
          <w:rFonts w:eastAsia="Times New Roman"/>
          <w:sz w:val="23"/>
          <w:szCs w:val="23"/>
        </w:rPr>
        <w:t>В физической сфере.</w:t>
      </w:r>
    </w:p>
    <w:p w:rsidR="008F22A2" w:rsidRDefault="008F22A2" w:rsidP="008F22A2">
      <w:pPr>
        <w:spacing w:line="200" w:lineRule="exact"/>
        <w:rPr>
          <w:rFonts w:eastAsia="Times New Roman"/>
          <w:b/>
          <w:bCs/>
          <w:i/>
          <w:iCs/>
          <w:sz w:val="23"/>
          <w:szCs w:val="23"/>
        </w:rPr>
      </w:pPr>
    </w:p>
    <w:p w:rsidR="008F22A2" w:rsidRDefault="008F22A2" w:rsidP="008F22A2">
      <w:pPr>
        <w:numPr>
          <w:ilvl w:val="2"/>
          <w:numId w:val="22"/>
        </w:numPr>
        <w:tabs>
          <w:tab w:val="left" w:pos="1340"/>
        </w:tabs>
        <w:ind w:left="1340" w:hanging="37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результате</w:t>
      </w:r>
      <w:proofErr w:type="gramEnd"/>
      <w:r>
        <w:rPr>
          <w:rFonts w:eastAsia="Times New Roman"/>
          <w:sz w:val="24"/>
          <w:szCs w:val="24"/>
        </w:rPr>
        <w:t xml:space="preserve">  изучения  английского  языка  в  5-9  классах  ученик  должен</w:t>
      </w:r>
    </w:p>
    <w:p w:rsidR="008F22A2" w:rsidRDefault="008F22A2" w:rsidP="008F22A2">
      <w:pPr>
        <w:spacing w:line="4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знать/понимать:</w:t>
      </w:r>
    </w:p>
    <w:p w:rsidR="008F22A2" w:rsidRDefault="008F22A2" w:rsidP="008F22A2">
      <w:pPr>
        <w:spacing w:line="7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567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значения изученных лексических единиц (слов, словосочетаний) в соответствии с предметным содержанием речи, предусмотренным программой для этого этапа, основные способы словообразования (аффиксация, словосложение, конверсия);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23"/>
        </w:tabs>
        <w:spacing w:line="236" w:lineRule="auto"/>
        <w:ind w:left="260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особенности структуры простых (утвердительных, восклицательных, побудительных) и сложных предложений английского языка; интонацию различных коммуникативных типов предложения;</w:t>
      </w:r>
    </w:p>
    <w:p w:rsidR="008F22A2" w:rsidRDefault="008F22A2" w:rsidP="008F22A2">
      <w:pPr>
        <w:spacing w:line="14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517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признаки изученных грамматических явлений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eastAsia="Times New Roman"/>
          <w:sz w:val="24"/>
          <w:szCs w:val="24"/>
        </w:rPr>
        <w:t>видо-временных</w:t>
      </w:r>
      <w:proofErr w:type="spellEnd"/>
      <w:r>
        <w:rPr>
          <w:rFonts w:eastAsia="Times New Roman"/>
          <w:sz w:val="24"/>
          <w:szCs w:val="24"/>
        </w:rPr>
        <w:t xml:space="preserve"> форм глаголов, артиклей, существительных, местоимений, числительных, предлогов);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71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формы речевого этикета (реплики, наиболее распространенная оценочная лексика, принятые в Великобритании);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18"/>
        </w:tabs>
        <w:spacing w:line="237" w:lineRule="auto"/>
        <w:ind w:left="260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роль владения иностранными языками в современном мире, особенности образа жизни, быта, культуры Великобритании и США (всемирно известные достопримечательности, </w:t>
      </w:r>
      <w:r>
        <w:rPr>
          <w:rFonts w:eastAsia="Times New Roman"/>
          <w:sz w:val="24"/>
          <w:szCs w:val="24"/>
        </w:rPr>
        <w:lastRenderedPageBreak/>
        <w:t>выдающиеся люди), сходство и различия в традициях своей страны и стран изучаемого языка;</w:t>
      </w:r>
    </w:p>
    <w:p w:rsidR="008F22A2" w:rsidRDefault="008F22A2" w:rsidP="008F22A2">
      <w:pPr>
        <w:spacing w:line="6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уметь:</w:t>
      </w:r>
    </w:p>
    <w:p w:rsidR="008F22A2" w:rsidRDefault="008F22A2" w:rsidP="008F22A2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области говорения:</w:t>
      </w:r>
    </w:p>
    <w:p w:rsidR="008F22A2" w:rsidRDefault="008F22A2" w:rsidP="008F22A2">
      <w:pPr>
        <w:spacing w:line="7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52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вести разговор в стандартных ситуациях общения, поддержать его, соблюдая нормы речевого этикета, расспросить собеседника и ответить на его вопросы, высказать свое мнение, просьбу, опираясь на изученную тематику и усвоенный лексико-грамматический материал;</w:t>
      </w:r>
    </w:p>
    <w:p w:rsidR="008F22A2" w:rsidRDefault="008F22A2" w:rsidP="008F22A2">
      <w:pPr>
        <w:spacing w:line="14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06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рассказать о себе, своей семье, друзьях, своих интересах и планах на будущее, сообщить краткие сведения о своей стране;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519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делать краткие сообщения, описывать в рамках изученных тем, давать оценку прочитанного, кратко характеризовать персонаж;</w:t>
      </w:r>
      <w:proofErr w:type="gramEnd"/>
    </w:p>
    <w:p w:rsidR="008F22A2" w:rsidRDefault="008F22A2" w:rsidP="008F22A2">
      <w:pPr>
        <w:spacing w:line="6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 области </w:t>
      </w:r>
      <w:proofErr w:type="spellStart"/>
      <w:r>
        <w:rPr>
          <w:rFonts w:eastAsia="Times New Roman"/>
          <w:b/>
          <w:bCs/>
          <w:sz w:val="24"/>
          <w:szCs w:val="24"/>
        </w:rPr>
        <w:t>аудирования</w:t>
      </w:r>
      <w:proofErr w:type="spellEnd"/>
      <w:r>
        <w:rPr>
          <w:rFonts w:eastAsia="Times New Roman"/>
          <w:b/>
          <w:bCs/>
          <w:sz w:val="24"/>
          <w:szCs w:val="24"/>
        </w:rPr>
        <w:t>:</w:t>
      </w:r>
    </w:p>
    <w:p w:rsidR="008F22A2" w:rsidRDefault="008F22A2" w:rsidP="008F22A2">
      <w:pPr>
        <w:spacing w:line="7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06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на слух основное содержание объявлений (например, на вокзале, в аэропорту), сводку погоды;</w:t>
      </w:r>
    </w:p>
    <w:p w:rsidR="008F22A2" w:rsidRDefault="008F22A2" w:rsidP="008F22A2">
      <w:pPr>
        <w:spacing w:line="13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02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понимать основное содержание высказываний носителей языка в стандартных ситуациях общения, при необходимости переспрашивая, прося уточнить;</w:t>
      </w:r>
    </w:p>
    <w:p w:rsidR="008F22A2" w:rsidRDefault="008F22A2" w:rsidP="008F22A2">
      <w:pPr>
        <w:spacing w:line="14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2"/>
        </w:numPr>
        <w:tabs>
          <w:tab w:val="left" w:pos="428"/>
        </w:tabs>
        <w:spacing w:line="23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понимать основное содержание текста, </w:t>
      </w:r>
      <w:proofErr w:type="gramStart"/>
      <w:r>
        <w:rPr>
          <w:rFonts w:eastAsia="Times New Roman"/>
          <w:sz w:val="24"/>
          <w:szCs w:val="24"/>
        </w:rPr>
        <w:t>содержащем</w:t>
      </w:r>
      <w:proofErr w:type="gramEnd"/>
      <w:r>
        <w:rPr>
          <w:rFonts w:eastAsia="Times New Roman"/>
          <w:sz w:val="24"/>
          <w:szCs w:val="24"/>
        </w:rPr>
        <w:t xml:space="preserve"> наряду с изученными и некоторое количество незнакомых языковых явлений; </w:t>
      </w:r>
    </w:p>
    <w:p w:rsidR="008F22A2" w:rsidRDefault="008F22A2" w:rsidP="008F22A2">
      <w:pPr>
        <w:numPr>
          <w:ilvl w:val="0"/>
          <w:numId w:val="22"/>
        </w:numPr>
        <w:tabs>
          <w:tab w:val="left" w:pos="428"/>
        </w:tabs>
        <w:spacing w:line="23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-уметь выделять значимую информацию в одном или нескольких аутентичных коротких</w:t>
      </w:r>
    </w:p>
    <w:p w:rsidR="008F22A2" w:rsidRDefault="008F22A2" w:rsidP="008F22A2">
      <w:pPr>
        <w:spacing w:line="236" w:lineRule="auto"/>
        <w:ind w:left="260" w:right="200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текстах</w:t>
      </w:r>
      <w:proofErr w:type="gramEnd"/>
      <w:r>
        <w:rPr>
          <w:rFonts w:eastAsia="Times New Roman"/>
          <w:sz w:val="24"/>
          <w:szCs w:val="24"/>
        </w:rPr>
        <w:t xml:space="preserve"> прагматического характера, опуская избыточную информацию; </w:t>
      </w:r>
    </w:p>
    <w:p w:rsidR="008F22A2" w:rsidRDefault="008F22A2" w:rsidP="008F22A2">
      <w:pPr>
        <w:spacing w:line="236" w:lineRule="auto"/>
        <w:ind w:left="260" w:righ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области чтения:</w:t>
      </w:r>
    </w:p>
    <w:p w:rsidR="008F22A2" w:rsidRDefault="008F22A2" w:rsidP="008F22A2">
      <w:pPr>
        <w:spacing w:line="10" w:lineRule="exact"/>
        <w:rPr>
          <w:sz w:val="20"/>
          <w:szCs w:val="20"/>
        </w:rPr>
      </w:pPr>
    </w:p>
    <w:p w:rsidR="008F22A2" w:rsidRDefault="008F22A2" w:rsidP="008F22A2">
      <w:pPr>
        <w:numPr>
          <w:ilvl w:val="0"/>
          <w:numId w:val="23"/>
        </w:numPr>
        <w:tabs>
          <w:tab w:val="left" w:pos="433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читать тексты разных жанров, преимущественно с пониманием основного содержания (ознакомительное чтение), используя в случае необходимости и другие стратегии чтения (изучающее, просмотровое/поисковое);</w:t>
      </w:r>
    </w:p>
    <w:p w:rsidR="008F22A2" w:rsidRDefault="008F22A2" w:rsidP="008F22A2">
      <w:pPr>
        <w:spacing w:line="6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области письма:</w:t>
      </w:r>
    </w:p>
    <w:p w:rsidR="008F22A2" w:rsidRDefault="008F22A2" w:rsidP="008F22A2">
      <w:pPr>
        <w:spacing w:line="23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Уметь:</w:t>
      </w:r>
    </w:p>
    <w:p w:rsidR="008F22A2" w:rsidRDefault="008F22A2" w:rsidP="008F22A2">
      <w:pPr>
        <w:spacing w:line="22" w:lineRule="exact"/>
        <w:rPr>
          <w:rFonts w:eastAsia="Times New Roman"/>
          <w:sz w:val="24"/>
          <w:szCs w:val="24"/>
        </w:rPr>
      </w:pPr>
    </w:p>
    <w:p w:rsidR="008F22A2" w:rsidRDefault="008F22A2" w:rsidP="008F22A2">
      <w:pPr>
        <w:numPr>
          <w:ilvl w:val="0"/>
          <w:numId w:val="23"/>
        </w:numPr>
        <w:tabs>
          <w:tab w:val="left" w:pos="543"/>
        </w:tabs>
        <w:spacing w:line="225" w:lineRule="auto"/>
        <w:ind w:left="260" w:firstLine="2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Писать короткие поздравления с днем рождения и другими праздниками, выражать пожелания (объѐм 30-40 слов, включая адрес);</w:t>
      </w:r>
    </w:p>
    <w:p w:rsidR="008F22A2" w:rsidRDefault="008F22A2" w:rsidP="008F22A2">
      <w:pPr>
        <w:spacing w:line="1" w:lineRule="exact"/>
        <w:rPr>
          <w:rFonts w:ascii="Wide Latin" w:eastAsia="Wide Latin" w:hAnsi="Wide Latin" w:cs="Wide Latin"/>
          <w:sz w:val="24"/>
          <w:szCs w:val="24"/>
        </w:rPr>
      </w:pPr>
    </w:p>
    <w:p w:rsidR="008F22A2" w:rsidRDefault="008F22A2" w:rsidP="008F22A2">
      <w:pPr>
        <w:numPr>
          <w:ilvl w:val="0"/>
          <w:numId w:val="23"/>
        </w:numPr>
        <w:tabs>
          <w:tab w:val="left" w:pos="540"/>
        </w:tabs>
        <w:spacing w:line="232" w:lineRule="auto"/>
        <w:ind w:left="540" w:hanging="278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Заполнять формуляры, бланки (указывать имя, фамилию, пол, гражданство, адрес);</w:t>
      </w:r>
    </w:p>
    <w:p w:rsidR="008F22A2" w:rsidRDefault="008F22A2" w:rsidP="008F22A2">
      <w:pPr>
        <w:spacing w:line="21" w:lineRule="exact"/>
        <w:rPr>
          <w:rFonts w:ascii="Wide Latin" w:eastAsia="Wide Latin" w:hAnsi="Wide Latin" w:cs="Wide Latin"/>
          <w:sz w:val="24"/>
          <w:szCs w:val="24"/>
        </w:rPr>
      </w:pPr>
    </w:p>
    <w:p w:rsidR="008F22A2" w:rsidRDefault="008F22A2" w:rsidP="008F22A2">
      <w:pPr>
        <w:numPr>
          <w:ilvl w:val="0"/>
          <w:numId w:val="23"/>
        </w:numPr>
        <w:tabs>
          <w:tab w:val="left" w:pos="543"/>
        </w:tabs>
        <w:spacing w:line="230" w:lineRule="auto"/>
        <w:ind w:left="260" w:firstLine="2"/>
        <w:jc w:val="both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>ѐм-либо). Объем личного письма – около 100-110 слов, включая адрес;</w:t>
      </w:r>
    </w:p>
    <w:p w:rsidR="008F22A2" w:rsidRDefault="008F22A2" w:rsidP="008F22A2">
      <w:pPr>
        <w:spacing w:line="23" w:lineRule="exact"/>
        <w:rPr>
          <w:rFonts w:ascii="Wide Latin" w:eastAsia="Wide Latin" w:hAnsi="Wide Latin" w:cs="Wide Latin"/>
          <w:sz w:val="24"/>
          <w:szCs w:val="24"/>
        </w:rPr>
      </w:pPr>
    </w:p>
    <w:p w:rsidR="008F22A2" w:rsidRDefault="008F22A2" w:rsidP="008F22A2">
      <w:pPr>
        <w:numPr>
          <w:ilvl w:val="0"/>
          <w:numId w:val="23"/>
        </w:numPr>
        <w:tabs>
          <w:tab w:val="left" w:pos="543"/>
        </w:tabs>
        <w:spacing w:line="225" w:lineRule="auto"/>
        <w:ind w:left="260" w:right="20" w:firstLine="2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E14C61" w:rsidRDefault="00597A6E">
      <w:pPr>
        <w:ind w:left="2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Планирование коррекционной работы</w:t>
      </w:r>
    </w:p>
    <w:p w:rsidR="00E14C61" w:rsidRDefault="00E14C61">
      <w:pPr>
        <w:spacing w:line="7" w:lineRule="exact"/>
        <w:rPr>
          <w:sz w:val="20"/>
          <w:szCs w:val="20"/>
        </w:rPr>
      </w:pPr>
    </w:p>
    <w:p w:rsidR="00E14C61" w:rsidRDefault="00597A6E">
      <w:pPr>
        <w:spacing w:line="237" w:lineRule="auto"/>
        <w:ind w:left="260" w:firstLine="143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обучающиеся с ОВЗ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развития, нарушениями в организации деятельности и/или поведения.</w:t>
      </w:r>
    </w:p>
    <w:p w:rsidR="00E14C61" w:rsidRDefault="00E14C61">
      <w:pPr>
        <w:spacing w:line="14" w:lineRule="exact"/>
        <w:rPr>
          <w:sz w:val="20"/>
          <w:szCs w:val="20"/>
        </w:rPr>
      </w:pPr>
    </w:p>
    <w:p w:rsidR="00E14C61" w:rsidRDefault="00597A6E">
      <w:pPr>
        <w:spacing w:line="234" w:lineRule="auto"/>
        <w:ind w:left="260" w:firstLine="143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Неотъемлемой частью коррекционного обучения детей и подростков с ОВЗ является нормализация их учебной деятельности, которая характеризуется</w:t>
      </w:r>
    </w:p>
    <w:p w:rsidR="00E14C61" w:rsidRDefault="00E14C61">
      <w:pPr>
        <w:spacing w:line="14" w:lineRule="exact"/>
        <w:rPr>
          <w:sz w:val="20"/>
          <w:szCs w:val="20"/>
        </w:rPr>
      </w:pPr>
    </w:p>
    <w:p w:rsidR="00E14C61" w:rsidRDefault="00597A6E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неорганизованностью, импульсивностью, низкой продуктивностью. Нарушения деятельности детей с ОВЗ - существенный компонент в структуре дефекта, они тормозят обучение и развитие учащихся. Нормализация деятельности составляет важную часть коррекционного обучения таких детей, осуществляемая на всех уроках и во внеурочное время. </w:t>
      </w:r>
      <w:proofErr w:type="gramStart"/>
      <w:r>
        <w:rPr>
          <w:rFonts w:eastAsia="Times New Roman"/>
          <w:sz w:val="24"/>
          <w:szCs w:val="24"/>
        </w:rPr>
        <w:t>Кроме того, построение коррекционно-развивающего педагогического процесса необходимо для преодоления и (или) профилактики негативных проявлений в развитии, основывается на комплексных подходах, включающих лечебные и лечебно-профилактические мероприятия, укрепление физического здоровья ребенка, общую коррекционную направленность фронтального учебно-воспитательного процесса (на уроках, внеклассных занятиях, во время самоподготовки), индивидуально-групповую коррекционную работу в зависимости от специфических недостатков в развитии</w:t>
      </w:r>
      <w:proofErr w:type="gramEnd"/>
    </w:p>
    <w:p w:rsidR="00E14C61" w:rsidRDefault="00E14C61">
      <w:pPr>
        <w:spacing w:line="13" w:lineRule="exact"/>
        <w:rPr>
          <w:sz w:val="20"/>
          <w:szCs w:val="20"/>
        </w:rPr>
      </w:pPr>
    </w:p>
    <w:p w:rsidR="00E14C61" w:rsidRDefault="00597A6E">
      <w:pPr>
        <w:spacing w:line="234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(логопедию, лечебно-физкультурную коррекцию, зрительно-пространственную координацию, психокоррекцию.</w:t>
      </w:r>
      <w:proofErr w:type="gramEnd"/>
    </w:p>
    <w:p w:rsidR="00E14C61" w:rsidRDefault="00E14C61">
      <w:pPr>
        <w:spacing w:line="14" w:lineRule="exact"/>
        <w:rPr>
          <w:sz w:val="20"/>
          <w:szCs w:val="20"/>
        </w:rPr>
      </w:pPr>
    </w:p>
    <w:p w:rsidR="00E14C61" w:rsidRDefault="00597A6E">
      <w:pPr>
        <w:spacing w:line="234" w:lineRule="auto"/>
        <w:ind w:left="260" w:firstLine="113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Общими для всех обучающихся с ОВЗ являются в разной степени выраженные недостатки</w:t>
      </w:r>
    </w:p>
    <w:p w:rsidR="00E14C61" w:rsidRDefault="00E14C61">
      <w:pPr>
        <w:spacing w:line="14" w:lineRule="exact"/>
        <w:rPr>
          <w:sz w:val="20"/>
          <w:szCs w:val="20"/>
        </w:rPr>
      </w:pPr>
    </w:p>
    <w:p w:rsidR="00E14C61" w:rsidRDefault="00597A6E">
      <w:pPr>
        <w:numPr>
          <w:ilvl w:val="0"/>
          <w:numId w:val="4"/>
        </w:numPr>
        <w:tabs>
          <w:tab w:val="left" w:pos="826"/>
        </w:tabs>
        <w:spacing w:line="234" w:lineRule="auto"/>
        <w:ind w:left="260" w:right="2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формировании высших психических функций (отмечаются нарушения внимания, памяти, восприятия и др. познавательных процессов),</w:t>
      </w:r>
    </w:p>
    <w:p w:rsidR="00E14C61" w:rsidRDefault="00E14C61">
      <w:pPr>
        <w:spacing w:line="1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4"/>
        </w:numPr>
        <w:tabs>
          <w:tab w:val="left" w:pos="820"/>
        </w:tabs>
        <w:ind w:left="820" w:hanging="1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замедленный темп, либо неравномерное становление познавательной деятельности,</w:t>
      </w:r>
    </w:p>
    <w:p w:rsidR="00E14C61" w:rsidRDefault="00597A6E">
      <w:pPr>
        <w:numPr>
          <w:ilvl w:val="0"/>
          <w:numId w:val="4"/>
        </w:numPr>
        <w:tabs>
          <w:tab w:val="left" w:pos="820"/>
        </w:tabs>
        <w:ind w:left="820" w:hanging="1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трудности произвольной саморегуляции,</w:t>
      </w:r>
    </w:p>
    <w:p w:rsidR="00E14C61" w:rsidRDefault="00597A6E">
      <w:pPr>
        <w:numPr>
          <w:ilvl w:val="0"/>
          <w:numId w:val="4"/>
        </w:numPr>
        <w:tabs>
          <w:tab w:val="left" w:pos="820"/>
        </w:tabs>
        <w:ind w:left="820" w:hanging="1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нарушения речевой и мелкой ручной моторики,</w:t>
      </w:r>
    </w:p>
    <w:p w:rsidR="00E14C61" w:rsidRDefault="00E14C61">
      <w:pPr>
        <w:spacing w:line="12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4"/>
        </w:numPr>
        <w:tabs>
          <w:tab w:val="left" w:pos="826"/>
        </w:tabs>
        <w:spacing w:line="234" w:lineRule="auto"/>
        <w:ind w:left="260" w:right="2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нарушения или недостаточно сформированные зрительное восприятие и пространственная ориентировка,</w:t>
      </w:r>
    </w:p>
    <w:p w:rsidR="00E14C61" w:rsidRDefault="00E14C61">
      <w:pPr>
        <w:spacing w:line="14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4"/>
        </w:numPr>
        <w:tabs>
          <w:tab w:val="left" w:pos="826"/>
        </w:tabs>
        <w:spacing w:line="236" w:lineRule="auto"/>
        <w:ind w:left="260" w:firstLine="4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снижение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целом,</w:t>
      </w:r>
    </w:p>
    <w:p w:rsidR="00E14C61" w:rsidRDefault="00E14C61">
      <w:pPr>
        <w:spacing w:line="1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4"/>
        </w:numPr>
        <w:tabs>
          <w:tab w:val="left" w:pos="820"/>
        </w:tabs>
        <w:ind w:left="820" w:hanging="131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сформированы</w:t>
      </w:r>
      <w:proofErr w:type="gramEnd"/>
      <w:r>
        <w:rPr>
          <w:rFonts w:eastAsia="Times New Roman"/>
          <w:sz w:val="24"/>
          <w:szCs w:val="24"/>
        </w:rPr>
        <w:t xml:space="preserve"> недостаточно произвольность и самоконтроль,</w:t>
      </w:r>
    </w:p>
    <w:p w:rsidR="00E14C61" w:rsidRDefault="00E14C61">
      <w:pPr>
        <w:spacing w:line="12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4"/>
        </w:numPr>
        <w:tabs>
          <w:tab w:val="left" w:pos="826"/>
        </w:tabs>
        <w:spacing w:line="236" w:lineRule="auto"/>
        <w:ind w:left="260" w:right="20" w:firstLine="4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 ребенка.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spacing w:line="238" w:lineRule="auto"/>
        <w:ind w:left="260" w:firstLine="113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своѐ отражение в структуре и содержании образования. Наряду с этим выделены образовательные потребности как общие для всех обучающихся с ограниченными возможностями, так и специфические.</w:t>
      </w:r>
    </w:p>
    <w:p w:rsidR="00E14C61" w:rsidRDefault="00E14C61">
      <w:pPr>
        <w:spacing w:line="2" w:lineRule="exact"/>
        <w:rPr>
          <w:sz w:val="20"/>
          <w:szCs w:val="20"/>
        </w:rPr>
      </w:pPr>
    </w:p>
    <w:p w:rsidR="00E14C61" w:rsidRDefault="00597A6E">
      <w:pPr>
        <w:numPr>
          <w:ilvl w:val="1"/>
          <w:numId w:val="5"/>
        </w:numPr>
        <w:tabs>
          <w:tab w:val="left" w:pos="1620"/>
        </w:tabs>
        <w:ind w:left="1620" w:hanging="2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общим потребностям относятся:</w:t>
      </w:r>
    </w:p>
    <w:p w:rsidR="00E14C61" w:rsidRDefault="00597A6E">
      <w:pPr>
        <w:numPr>
          <w:ilvl w:val="0"/>
          <w:numId w:val="5"/>
        </w:numPr>
        <w:tabs>
          <w:tab w:val="left" w:pos="1040"/>
        </w:tabs>
        <w:ind w:left="104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выделение   пропедевтического   периода   в   образовании,   обеспечивающего</w:t>
      </w:r>
    </w:p>
    <w:p w:rsidR="00E14C61" w:rsidRDefault="00597A6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преемственность между дошкольным и школьным этапами;</w:t>
      </w:r>
    </w:p>
    <w:p w:rsidR="00E14C61" w:rsidRDefault="00E14C61">
      <w:pPr>
        <w:spacing w:line="12" w:lineRule="exact"/>
        <w:rPr>
          <w:sz w:val="20"/>
          <w:szCs w:val="20"/>
        </w:rPr>
      </w:pPr>
    </w:p>
    <w:p w:rsidR="00E14C61" w:rsidRDefault="00597A6E">
      <w:pPr>
        <w:numPr>
          <w:ilvl w:val="0"/>
          <w:numId w:val="6"/>
        </w:numPr>
        <w:tabs>
          <w:tab w:val="left" w:pos="834"/>
        </w:tabs>
        <w:spacing w:line="236" w:lineRule="auto"/>
        <w:ind w:left="260" w:firstLine="4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обязательность непрерывности коррекционно-развивающего процесса, реализуемого как через содержание образовательных областей, так и в процессе индивидуальной работы;</w:t>
      </w:r>
    </w:p>
    <w:p w:rsidR="00E14C61" w:rsidRDefault="00E14C61">
      <w:pPr>
        <w:spacing w:line="2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6"/>
        </w:numPr>
        <w:tabs>
          <w:tab w:val="left" w:pos="820"/>
        </w:tabs>
        <w:ind w:left="820" w:hanging="1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раннее получение специальной помощи средствами образования;</w:t>
      </w:r>
    </w:p>
    <w:p w:rsidR="00E14C61" w:rsidRDefault="00E14C61">
      <w:pPr>
        <w:spacing w:line="12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6"/>
        </w:numPr>
        <w:tabs>
          <w:tab w:val="left" w:pos="951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психологическое сопровождение, оптимизирующее взаимодействие ребенка с педагогами и соучениками;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6"/>
        </w:numPr>
        <w:tabs>
          <w:tab w:val="left" w:pos="896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6"/>
        </w:numPr>
        <w:tabs>
          <w:tab w:val="left" w:pos="819"/>
        </w:tabs>
        <w:spacing w:line="234" w:lineRule="auto"/>
        <w:ind w:left="680" w:right="360" w:firstLine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E14C61" w:rsidRDefault="00E14C61">
      <w:pPr>
        <w:spacing w:line="6" w:lineRule="exact"/>
        <w:rPr>
          <w:sz w:val="20"/>
          <w:szCs w:val="20"/>
        </w:rPr>
      </w:pPr>
    </w:p>
    <w:p w:rsidR="00E14C61" w:rsidRDefault="00597A6E">
      <w:pPr>
        <w:ind w:left="2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Специфические образовательные потребности:</w:t>
      </w:r>
    </w:p>
    <w:p w:rsidR="00E14C61" w:rsidRDefault="00597A6E">
      <w:pPr>
        <w:numPr>
          <w:ilvl w:val="2"/>
          <w:numId w:val="7"/>
        </w:numPr>
        <w:tabs>
          <w:tab w:val="left" w:pos="840"/>
        </w:tabs>
        <w:spacing w:line="235" w:lineRule="auto"/>
        <w:ind w:left="840" w:hanging="1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увеличение сроков освоения адаптированной образовательной программы;</w:t>
      </w:r>
    </w:p>
    <w:p w:rsidR="00E14C61" w:rsidRDefault="00597A6E">
      <w:pPr>
        <w:numPr>
          <w:ilvl w:val="2"/>
          <w:numId w:val="7"/>
        </w:numPr>
        <w:tabs>
          <w:tab w:val="left" w:pos="820"/>
        </w:tabs>
        <w:ind w:left="820" w:hanging="13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наглядно-действенный характер содержания образования;</w:t>
      </w:r>
    </w:p>
    <w:p w:rsidR="00E14C61" w:rsidRDefault="00E14C61">
      <w:pPr>
        <w:spacing w:line="12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1011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упрощение системы учебно-познавательных задач, решаемых в процессе образования;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884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848"/>
        </w:tabs>
        <w:spacing w:line="234" w:lineRule="auto"/>
        <w:ind w:left="260" w:right="2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необходимость постоянной актуализации знаний, умений и одобряемых обществом норм поведения;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872"/>
        </w:tabs>
        <w:spacing w:line="236" w:lineRule="auto"/>
        <w:ind w:left="260" w:firstLine="4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874"/>
        </w:tabs>
        <w:spacing w:line="234" w:lineRule="auto"/>
        <w:ind w:left="260" w:right="2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преимущественно позитивных сре</w:t>
      </w:r>
      <w:proofErr w:type="gramStart"/>
      <w:r>
        <w:rPr>
          <w:rFonts w:eastAsia="Times New Roman"/>
          <w:sz w:val="24"/>
          <w:szCs w:val="24"/>
        </w:rPr>
        <w:t>дств ст</w:t>
      </w:r>
      <w:proofErr w:type="gramEnd"/>
      <w:r>
        <w:rPr>
          <w:rFonts w:eastAsia="Times New Roman"/>
          <w:sz w:val="24"/>
          <w:szCs w:val="24"/>
        </w:rPr>
        <w:t>имуляции деятельности и поведения;</w:t>
      </w:r>
    </w:p>
    <w:p w:rsidR="00E14C61" w:rsidRDefault="00E14C61">
      <w:pPr>
        <w:spacing w:line="14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901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стимуляция познавательной активности, формирование потребности в познании окружающего мира и во взаимодействии с ним;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999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специальная психокоррекционная помощь, направленная на формирование произвольной саморегуляции в условиях познавательной деятельности и поведения;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999"/>
        </w:tabs>
        <w:spacing w:line="237" w:lineRule="auto"/>
        <w:ind w:left="260" w:firstLine="42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формированию умения запрашивать и использовать помощь взрослого;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858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специальная психокоррекционная помощь, направленная на развитие разных форм коммуникации;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2"/>
          <w:numId w:val="7"/>
        </w:numPr>
        <w:tabs>
          <w:tab w:val="left" w:pos="843"/>
        </w:tabs>
        <w:spacing w:line="234" w:lineRule="auto"/>
        <w:ind w:left="260" w:firstLine="4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специальная психокоррекционная помощь, направленная на формирование навыков социально одобряемого поведения в условиях максимально расширенных.</w:t>
      </w:r>
    </w:p>
    <w:p w:rsidR="00E14C61" w:rsidRDefault="00E14C61">
      <w:pPr>
        <w:spacing w:line="14" w:lineRule="exact"/>
        <w:rPr>
          <w:rFonts w:eastAsia="Times New Roman"/>
          <w:sz w:val="24"/>
          <w:szCs w:val="24"/>
        </w:rPr>
      </w:pPr>
    </w:p>
    <w:p w:rsidR="00E14C61" w:rsidRDefault="00597A6E">
      <w:pPr>
        <w:spacing w:line="235" w:lineRule="auto"/>
        <w:ind w:left="260" w:firstLine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Работа с детьми с ОВЗ опирается на </w:t>
      </w:r>
      <w:r>
        <w:rPr>
          <w:rFonts w:eastAsia="Times New Roman"/>
          <w:b/>
          <w:bCs/>
          <w:sz w:val="24"/>
          <w:szCs w:val="24"/>
        </w:rPr>
        <w:t>принципы коррекционно-развивающего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обучения</w:t>
      </w:r>
      <w:r>
        <w:rPr>
          <w:rFonts w:eastAsia="Times New Roman"/>
          <w:sz w:val="24"/>
          <w:szCs w:val="24"/>
        </w:rPr>
        <w:t>:</w:t>
      </w:r>
    </w:p>
    <w:p w:rsidR="00E14C61" w:rsidRDefault="00E14C61">
      <w:pPr>
        <w:spacing w:line="210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7"/>
        </w:numPr>
        <w:tabs>
          <w:tab w:val="left" w:pos="649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Принцип - динамичность восприятия. Реализация на уроке этого принципа: задания по степени нарастающей трудности (от простого к </w:t>
      </w:r>
      <w:proofErr w:type="gramStart"/>
      <w:r>
        <w:rPr>
          <w:rFonts w:eastAsia="Times New Roman"/>
          <w:sz w:val="24"/>
          <w:szCs w:val="24"/>
        </w:rPr>
        <w:t>сложному</w:t>
      </w:r>
      <w:proofErr w:type="gramEnd"/>
      <w:r>
        <w:rPr>
          <w:rFonts w:eastAsia="Times New Roman"/>
          <w:sz w:val="24"/>
          <w:szCs w:val="24"/>
        </w:rPr>
        <w:t xml:space="preserve">); </w:t>
      </w:r>
      <w:proofErr w:type="gramStart"/>
      <w:r>
        <w:rPr>
          <w:rFonts w:eastAsia="Times New Roman"/>
          <w:sz w:val="24"/>
          <w:szCs w:val="24"/>
        </w:rPr>
        <w:t>включение заданий, предполагающих использование различных доминантных анализаторов: слухового, зрительного и кинестетического анализаторов через использование наглядности, опорных таблиц и схем, использование раздаточного материала (касса букв, касса цифр, мелкие картинки для запоминания лексики, магнитные буквы и цифры для индивидуальной или парной работы у доски), изготовление приглашений, поздравлений с краткими надписями на иностранном языке.</w:t>
      </w:r>
      <w:proofErr w:type="gramEnd"/>
    </w:p>
    <w:p w:rsidR="00E14C61" w:rsidRDefault="00E14C61">
      <w:pPr>
        <w:spacing w:line="220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1"/>
          <w:numId w:val="7"/>
        </w:numPr>
        <w:tabs>
          <w:tab w:val="left" w:pos="579"/>
        </w:tabs>
        <w:spacing w:line="236" w:lineRule="auto"/>
        <w:ind w:left="260" w:firstLine="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Принцип продуктивной обработки информации. Реализация этого принципа на уроке: задания, предполагающие самостоятельную обработку информации и языковую догадку, дозированная поэтапная помощь; перенос показанного способа обработки информации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</w:p>
    <w:p w:rsidR="00E14C61" w:rsidRDefault="00597A6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своѐ индивидуальное задание (работа по аналогии, по образцу).</w:t>
      </w:r>
    </w:p>
    <w:p w:rsidR="00E14C61" w:rsidRDefault="00E14C61">
      <w:pPr>
        <w:spacing w:line="212" w:lineRule="exact"/>
        <w:rPr>
          <w:sz w:val="20"/>
          <w:szCs w:val="20"/>
        </w:rPr>
      </w:pPr>
    </w:p>
    <w:p w:rsidR="00E14C61" w:rsidRDefault="00597A6E">
      <w:pPr>
        <w:spacing w:line="237" w:lineRule="auto"/>
        <w:ind w:left="260" w:right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З. Развитие и коррекция высших психических функций. Реализация на уроке: включение в урок специальных упражнений по коррекции и развитию внимания, памяти, аудирования, навыков чтения и говорения.</w:t>
      </w:r>
    </w:p>
    <w:p w:rsidR="00E14C61" w:rsidRDefault="00E14C61">
      <w:pPr>
        <w:spacing w:line="210" w:lineRule="exact"/>
        <w:rPr>
          <w:sz w:val="20"/>
          <w:szCs w:val="20"/>
        </w:rPr>
      </w:pPr>
    </w:p>
    <w:p w:rsidR="00E14C61" w:rsidRDefault="00597A6E">
      <w:pPr>
        <w:numPr>
          <w:ilvl w:val="0"/>
          <w:numId w:val="8"/>
        </w:numPr>
        <w:tabs>
          <w:tab w:val="left" w:pos="509"/>
        </w:tabs>
        <w:spacing w:line="237" w:lineRule="auto"/>
        <w:ind w:left="260" w:right="24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мотивации к учению. Реализация на уроке: четко сформулированные задания, уверенность в возможности использования подсказки, опоры по алгоритму; включение в урок материалов сегодняшней жизни; задания — с условиями, приближенными к действительности; использование межпредметной связи.</w:t>
      </w:r>
    </w:p>
    <w:p w:rsidR="00E14C61" w:rsidRDefault="00E14C61">
      <w:pPr>
        <w:spacing w:line="203" w:lineRule="exact"/>
        <w:rPr>
          <w:sz w:val="20"/>
          <w:szCs w:val="20"/>
        </w:rPr>
      </w:pPr>
    </w:p>
    <w:p w:rsidR="00E14C61" w:rsidRDefault="00597A6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учитывает общие рекомендации для проведения уроков иностранного языка:</w:t>
      </w:r>
    </w:p>
    <w:p w:rsidR="00E14C61" w:rsidRDefault="00E14C61">
      <w:pPr>
        <w:spacing w:line="202" w:lineRule="exact"/>
        <w:rPr>
          <w:sz w:val="20"/>
          <w:szCs w:val="20"/>
        </w:rPr>
      </w:pPr>
    </w:p>
    <w:p w:rsidR="00E14C61" w:rsidRDefault="00597A6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благоприятного психологического климата (комфорта) на уроке;</w:t>
      </w:r>
    </w:p>
    <w:p w:rsidR="00E14C61" w:rsidRDefault="00E14C61">
      <w:pPr>
        <w:spacing w:line="199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предупреждение утомляемости (паузы, смена видов работы, считалки);</w:t>
      </w:r>
    </w:p>
    <w:p w:rsidR="00E14C61" w:rsidRDefault="00E14C61">
      <w:pPr>
        <w:spacing w:line="200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9"/>
        </w:numPr>
        <w:tabs>
          <w:tab w:val="left" w:pos="462"/>
        </w:tabs>
        <w:spacing w:line="239" w:lineRule="auto"/>
        <w:ind w:left="260" w:right="2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частая повторяемость учебного материала: учитель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eastAsia="Times New Roman"/>
          <w:sz w:val="24"/>
          <w:szCs w:val="24"/>
        </w:rPr>
        <w:t xml:space="preserve"> класс </w:t>
      </w:r>
      <w:r>
        <w:rPr>
          <w:rFonts w:ascii="Symbol" w:eastAsia="Symbol" w:hAnsi="Symbol" w:cs="Symbol"/>
          <w:sz w:val="24"/>
          <w:szCs w:val="24"/>
        </w:rPr>
        <w:t></w:t>
      </w:r>
      <w:r>
        <w:rPr>
          <w:rFonts w:eastAsia="Times New Roman"/>
          <w:sz w:val="24"/>
          <w:szCs w:val="24"/>
        </w:rPr>
        <w:t xml:space="preserve"> ученик 1, ученик 2 …(начиная с сильного ученика);</w:t>
      </w:r>
    </w:p>
    <w:p w:rsidR="00E14C61" w:rsidRDefault="00E14C61">
      <w:pPr>
        <w:spacing w:line="201" w:lineRule="exact"/>
        <w:rPr>
          <w:rFonts w:eastAsia="Times New Roman"/>
          <w:sz w:val="24"/>
          <w:szCs w:val="24"/>
        </w:rPr>
      </w:pPr>
    </w:p>
    <w:p w:rsidR="00E14C61" w:rsidRDefault="00597A6E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обязательное использование наглядности на уроке.</w:t>
      </w:r>
    </w:p>
    <w:p w:rsidR="00E14C61" w:rsidRDefault="00E14C61">
      <w:pPr>
        <w:spacing w:line="219" w:lineRule="exact"/>
        <w:rPr>
          <w:sz w:val="20"/>
          <w:szCs w:val="20"/>
        </w:rPr>
      </w:pPr>
    </w:p>
    <w:p w:rsidR="00E14C61" w:rsidRDefault="00E14C61">
      <w:pPr>
        <w:spacing w:line="200" w:lineRule="exact"/>
        <w:rPr>
          <w:sz w:val="20"/>
          <w:szCs w:val="20"/>
        </w:rPr>
      </w:pPr>
    </w:p>
    <w:p w:rsidR="00E14C61" w:rsidRDefault="00E14C61">
      <w:pPr>
        <w:spacing w:line="200" w:lineRule="exact"/>
        <w:rPr>
          <w:sz w:val="20"/>
          <w:szCs w:val="20"/>
        </w:rPr>
      </w:pPr>
    </w:p>
    <w:p w:rsidR="00A73F5A" w:rsidRDefault="008F22A2" w:rsidP="00A73F5A">
      <w:pPr>
        <w:spacing w:line="234" w:lineRule="auto"/>
        <w:ind w:left="280" w:right="2960" w:firstLine="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</w:t>
      </w:r>
      <w:r w:rsidR="00A73F5A">
        <w:rPr>
          <w:rFonts w:eastAsia="Times New Roman"/>
          <w:b/>
          <w:bCs/>
          <w:sz w:val="24"/>
          <w:szCs w:val="24"/>
        </w:rPr>
        <w:t xml:space="preserve">. </w:t>
      </w:r>
      <w:r w:rsidR="00597A6E">
        <w:rPr>
          <w:rFonts w:eastAsia="Times New Roman"/>
          <w:b/>
          <w:bCs/>
          <w:sz w:val="24"/>
          <w:szCs w:val="24"/>
        </w:rPr>
        <w:t xml:space="preserve">Содержание учебного предмета </w:t>
      </w:r>
    </w:p>
    <w:p w:rsidR="00E14C61" w:rsidRDefault="00597A6E" w:rsidP="00A73F5A">
      <w:pPr>
        <w:spacing w:line="234" w:lineRule="auto"/>
        <w:ind w:left="280" w:right="2960" w:firstLine="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Предметное содержание речи.</w:t>
      </w:r>
    </w:p>
    <w:p w:rsidR="00E14C61" w:rsidRDefault="00E14C61">
      <w:pPr>
        <w:spacing w:line="9" w:lineRule="exact"/>
        <w:rPr>
          <w:sz w:val="20"/>
          <w:szCs w:val="20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546"/>
        </w:tabs>
        <w:spacing w:line="234" w:lineRule="auto"/>
        <w:ind w:left="280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Межличностные взаимоотношения в семье, со сверстниками; решение конфликтных ситуаций. Внешность и черты характера человека.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606"/>
        </w:tabs>
        <w:spacing w:line="234" w:lineRule="auto"/>
        <w:ind w:left="280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Досуг и увлечения (чтение, кино, театр, музей, музыка). Виды отдыха, путешествия. Молодежная мода. Покупки.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606"/>
        </w:tabs>
        <w:spacing w:line="234" w:lineRule="auto"/>
        <w:ind w:left="280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Здоровый образ жизни: режим труда и отдыха, спорт, сбалансированное питание, отказ от вредных привычек.</w:t>
      </w:r>
    </w:p>
    <w:p w:rsidR="00E14C61" w:rsidRDefault="00E14C61">
      <w:pPr>
        <w:spacing w:line="14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606"/>
        </w:tabs>
        <w:spacing w:line="234" w:lineRule="auto"/>
        <w:ind w:left="280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606"/>
        </w:tabs>
        <w:spacing w:line="234" w:lineRule="auto"/>
        <w:ind w:left="28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Мир профессий. Проблемы выбора профессии. Роль иностранного языка в планах на будущее.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606"/>
        </w:tabs>
        <w:spacing w:line="236" w:lineRule="auto"/>
        <w:ind w:left="28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Вселенная и человек. Природа: флора и фауна. Проблемы экологии. Защита окружающей среды. Климат, погода. Условия проживания в городской/сельской местности. Транспорт.</w:t>
      </w:r>
    </w:p>
    <w:p w:rsidR="00E14C61" w:rsidRDefault="00E14C61">
      <w:pPr>
        <w:spacing w:line="11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606"/>
        </w:tabs>
        <w:spacing w:line="234" w:lineRule="auto"/>
        <w:ind w:left="280" w:right="2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массовой информации и коммуникации (пресса, телевидение, радио, интернет).</w:t>
      </w:r>
    </w:p>
    <w:p w:rsidR="00E14C61" w:rsidRDefault="00E14C61">
      <w:pPr>
        <w:spacing w:line="13" w:lineRule="exact"/>
        <w:rPr>
          <w:rFonts w:eastAsia="Times New Roman"/>
          <w:sz w:val="24"/>
          <w:szCs w:val="24"/>
        </w:rPr>
      </w:pPr>
    </w:p>
    <w:p w:rsidR="00E14C61" w:rsidRDefault="00597A6E" w:rsidP="00CA2BF3">
      <w:pPr>
        <w:numPr>
          <w:ilvl w:val="0"/>
          <w:numId w:val="24"/>
        </w:numPr>
        <w:tabs>
          <w:tab w:val="left" w:pos="546"/>
        </w:tabs>
        <w:spacing w:line="237" w:lineRule="auto"/>
        <w:ind w:left="280" w:hanging="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  <w:proofErr w:type="gramEnd"/>
    </w:p>
    <w:p w:rsidR="00E14C61" w:rsidRDefault="00E14C61">
      <w:pPr>
        <w:spacing w:line="7" w:lineRule="exact"/>
        <w:rPr>
          <w:rFonts w:eastAsia="Times New Roman"/>
          <w:sz w:val="24"/>
          <w:szCs w:val="24"/>
        </w:rPr>
      </w:pPr>
    </w:p>
    <w:p w:rsidR="00E14C61" w:rsidRDefault="00597A6E">
      <w:pPr>
        <w:ind w:left="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Виды речевой деятельности:</w:t>
      </w:r>
    </w:p>
    <w:p w:rsidR="00E14C61" w:rsidRDefault="00597A6E">
      <w:pPr>
        <w:spacing w:line="235" w:lineRule="auto"/>
        <w:ind w:left="2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- Говорение:</w:t>
      </w:r>
    </w:p>
    <w:p w:rsidR="00E14C61" w:rsidRDefault="00597A6E" w:rsidP="00CA2BF3">
      <w:pPr>
        <w:numPr>
          <w:ilvl w:val="0"/>
          <w:numId w:val="24"/>
        </w:numPr>
        <w:tabs>
          <w:tab w:val="left" w:pos="420"/>
        </w:tabs>
        <w:ind w:left="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диалогическая речь;</w:t>
      </w:r>
    </w:p>
    <w:p w:rsidR="00E14C61" w:rsidRDefault="00597A6E" w:rsidP="00CA2BF3">
      <w:pPr>
        <w:numPr>
          <w:ilvl w:val="0"/>
          <w:numId w:val="24"/>
        </w:numPr>
        <w:tabs>
          <w:tab w:val="left" w:pos="420"/>
        </w:tabs>
        <w:ind w:left="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монологическая речь;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Аудирование;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Чтение;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Письменная речь.</w:t>
      </w:r>
    </w:p>
    <w:p w:rsidR="00E14C61" w:rsidRDefault="00E14C61">
      <w:pPr>
        <w:spacing w:line="4" w:lineRule="exact"/>
        <w:rPr>
          <w:rFonts w:eastAsia="Times New Roman"/>
          <w:i/>
          <w:iCs/>
          <w:sz w:val="24"/>
          <w:szCs w:val="24"/>
        </w:rPr>
      </w:pPr>
    </w:p>
    <w:p w:rsidR="00E14C61" w:rsidRDefault="00597A6E">
      <w:pPr>
        <w:ind w:left="2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Языковые знания и навыки: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spacing w:line="235" w:lineRule="auto"/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Орфография;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Фонетическая сторона речи;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Лексическая сторона речи;</w:t>
      </w:r>
    </w:p>
    <w:p w:rsidR="00E14C61" w:rsidRDefault="00597A6E" w:rsidP="00CA2BF3">
      <w:pPr>
        <w:numPr>
          <w:ilvl w:val="0"/>
          <w:numId w:val="25"/>
        </w:numPr>
        <w:tabs>
          <w:tab w:val="left" w:pos="420"/>
        </w:tabs>
        <w:ind w:left="420" w:hanging="13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Грамматическая сторона речи.</w:t>
      </w:r>
    </w:p>
    <w:p w:rsidR="00E14C61" w:rsidRDefault="00E14C61">
      <w:pPr>
        <w:spacing w:line="4" w:lineRule="exact"/>
        <w:rPr>
          <w:rFonts w:eastAsia="Times New Roman"/>
          <w:i/>
          <w:iCs/>
          <w:sz w:val="24"/>
          <w:szCs w:val="24"/>
        </w:rPr>
      </w:pPr>
    </w:p>
    <w:p w:rsidR="00E14C61" w:rsidRDefault="00597A6E">
      <w:pPr>
        <w:ind w:left="2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Социокультурная осведомлѐнность.</w:t>
      </w:r>
    </w:p>
    <w:p w:rsidR="00E14C61" w:rsidRDefault="00597A6E" w:rsidP="008F22A2">
      <w:pPr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Умение  осуществлять  межличностное  и  межкультурное  общение,  используя  знания  о</w:t>
      </w:r>
    </w:p>
    <w:p w:rsidR="00E14C61" w:rsidRDefault="00597A6E" w:rsidP="008F22A2">
      <w:pPr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нацинально-культурных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особенностях</w:t>
      </w:r>
      <w:proofErr w:type="gramEnd"/>
      <w:r>
        <w:rPr>
          <w:rFonts w:eastAsia="Times New Roman"/>
          <w:sz w:val="24"/>
          <w:szCs w:val="24"/>
        </w:rPr>
        <w:t xml:space="preserve">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овладением:</w:t>
      </w:r>
    </w:p>
    <w:p w:rsidR="00E14C61" w:rsidRDefault="00597A6E" w:rsidP="008F22A2">
      <w:pPr>
        <w:numPr>
          <w:ilvl w:val="0"/>
          <w:numId w:val="26"/>
        </w:numPr>
        <w:tabs>
          <w:tab w:val="left" w:pos="540"/>
        </w:tabs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знаниями о значении родного и иностранного языков в современном мире;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numPr>
          <w:ilvl w:val="0"/>
          <w:numId w:val="26"/>
        </w:numPr>
        <w:tabs>
          <w:tab w:val="left" w:pos="543"/>
        </w:tabs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сведениями о социокультурном портрете стран, говорящих на изучаемом языке, их символике и культурном наследии;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numPr>
          <w:ilvl w:val="0"/>
          <w:numId w:val="26"/>
        </w:numPr>
        <w:tabs>
          <w:tab w:val="left" w:pos="543"/>
        </w:tabs>
        <w:jc w:val="both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распространенными образцами фольклора (скороговорками, поговорками);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numPr>
          <w:ilvl w:val="0"/>
          <w:numId w:val="26"/>
        </w:numPr>
        <w:tabs>
          <w:tab w:val="left" w:pos="543"/>
        </w:tabs>
        <w:jc w:val="both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представлением о сходстве и различиях в традициях своей страны и стран изучаемого языка; об особенностях их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numPr>
          <w:ilvl w:val="0"/>
          <w:numId w:val="26"/>
        </w:numPr>
        <w:tabs>
          <w:tab w:val="left" w:pos="543"/>
        </w:tabs>
        <w:jc w:val="both"/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распространѐнную оценочную лексику);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numPr>
          <w:ilvl w:val="0"/>
          <w:numId w:val="26"/>
        </w:numPr>
        <w:tabs>
          <w:tab w:val="left" w:pos="543"/>
        </w:tabs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умением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Компенсаторные умения.</w:t>
      </w:r>
    </w:p>
    <w:p w:rsidR="00E14C61" w:rsidRDefault="00597A6E" w:rsidP="008F22A2">
      <w:pPr>
        <w:rPr>
          <w:rFonts w:ascii="Wide Latin" w:eastAsia="Wide Latin" w:hAnsi="Wide Latin" w:cs="Wide Lati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Совершенствуются умения: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E14C61" w:rsidRDefault="00597A6E" w:rsidP="008F22A2">
      <w:pPr>
        <w:rPr>
          <w:rFonts w:ascii="Wide Latin" w:eastAsia="Wide Latin" w:hAnsi="Wide Latin" w:cs="Wide Lati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переспрашивать, просить повторить, уточняя значение незнакомых слов;</w:t>
      </w:r>
    </w:p>
    <w:p w:rsidR="00E14C61" w:rsidRDefault="00E14C61" w:rsidP="008F22A2">
      <w:pPr>
        <w:rPr>
          <w:rFonts w:ascii="Wide Latin" w:eastAsia="Wide Latin" w:hAnsi="Wide Latin" w:cs="Wide Latin"/>
          <w:sz w:val="24"/>
          <w:szCs w:val="24"/>
        </w:rPr>
      </w:pPr>
    </w:p>
    <w:p w:rsidR="00A73F5A" w:rsidRDefault="00597A6E" w:rsidP="008F22A2">
      <w:pPr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использовать в качестве опоры при собственных высказываниях ключевые слова, план к тексту, тематический словарь и т. д.; </w:t>
      </w:r>
    </w:p>
    <w:p w:rsidR="00E14C61" w:rsidRDefault="00597A6E" w:rsidP="008F22A2">
      <w:pPr>
        <w:rPr>
          <w:rFonts w:ascii="Wide Latin" w:eastAsia="Wide Latin" w:hAnsi="Wide Latin" w:cs="Wide Lati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прогнозировать содержание текста на основе заголовка, предварительно поставленных вопросов;</w:t>
      </w:r>
    </w:p>
    <w:p w:rsidR="00A73F5A" w:rsidRDefault="00597A6E" w:rsidP="008F22A2">
      <w:pPr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догадываться о значении незнакомых слов по контексту, по используемым собеседникам жестами и мимике; </w:t>
      </w:r>
    </w:p>
    <w:p w:rsidR="00E14C61" w:rsidRDefault="00597A6E" w:rsidP="008F22A2">
      <w:pPr>
        <w:rPr>
          <w:rFonts w:ascii="Wide Latin" w:eastAsia="Wide Latin" w:hAnsi="Wide Latin" w:cs="Wide Lati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использовать синонимы, антонимы, описание понятия при дефиците языковых средств.</w:t>
      </w:r>
    </w:p>
    <w:p w:rsidR="00E14C61" w:rsidRDefault="00E14C61" w:rsidP="008F22A2">
      <w:pPr>
        <w:rPr>
          <w:sz w:val="20"/>
          <w:szCs w:val="20"/>
        </w:rPr>
      </w:pPr>
    </w:p>
    <w:p w:rsidR="00E14C61" w:rsidRDefault="00597A6E" w:rsidP="008F22A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Общеучебные умения.</w:t>
      </w:r>
    </w:p>
    <w:p w:rsidR="00E14C61" w:rsidRDefault="00597A6E" w:rsidP="008F22A2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Формируются и совершенствуются умения:</w:t>
      </w:r>
    </w:p>
    <w:p w:rsidR="00E14C61" w:rsidRDefault="00E14C61" w:rsidP="008F22A2">
      <w:pPr>
        <w:rPr>
          <w:sz w:val="20"/>
          <w:szCs w:val="20"/>
        </w:rPr>
      </w:pPr>
    </w:p>
    <w:p w:rsidR="00E14C61" w:rsidRDefault="00597A6E" w:rsidP="008F22A2">
      <w:pPr>
        <w:numPr>
          <w:ilvl w:val="0"/>
          <w:numId w:val="27"/>
        </w:numPr>
        <w:tabs>
          <w:tab w:val="left" w:pos="543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работать с информацией: сокращение или расширение устной и письменной информации, создание второго текста по аналогии, заполнение таблиц;</w:t>
      </w:r>
    </w:p>
    <w:p w:rsidR="00E14C61" w:rsidRDefault="00E14C61" w:rsidP="008F22A2">
      <w:pPr>
        <w:rPr>
          <w:rFonts w:ascii="Symbol" w:eastAsia="Symbol" w:hAnsi="Symbol" w:cs="Symbol"/>
          <w:sz w:val="24"/>
          <w:szCs w:val="24"/>
        </w:rPr>
      </w:pPr>
    </w:p>
    <w:p w:rsidR="00E14C61" w:rsidRDefault="00597A6E" w:rsidP="008F22A2">
      <w:pPr>
        <w:numPr>
          <w:ilvl w:val="0"/>
          <w:numId w:val="27"/>
        </w:numPr>
        <w:tabs>
          <w:tab w:val="left" w:pos="543"/>
        </w:tabs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E14C61" w:rsidRDefault="00E14C61" w:rsidP="008F22A2">
      <w:pPr>
        <w:rPr>
          <w:rFonts w:ascii="Symbol" w:eastAsia="Symbol" w:hAnsi="Symbol" w:cs="Symbol"/>
          <w:sz w:val="24"/>
          <w:szCs w:val="24"/>
        </w:rPr>
      </w:pPr>
    </w:p>
    <w:p w:rsidR="00E14C61" w:rsidRDefault="00597A6E" w:rsidP="008F22A2">
      <w:pPr>
        <w:numPr>
          <w:ilvl w:val="0"/>
          <w:numId w:val="27"/>
        </w:numPr>
        <w:tabs>
          <w:tab w:val="left" w:pos="543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работать с разными источниками на иностранном языке: справочными материалами, словарями, интернет ресурсами, литературой;</w:t>
      </w:r>
    </w:p>
    <w:p w:rsidR="00E14C61" w:rsidRDefault="00E14C61" w:rsidP="008F22A2">
      <w:pPr>
        <w:rPr>
          <w:rFonts w:ascii="Symbol" w:eastAsia="Symbol" w:hAnsi="Symbol" w:cs="Symbol"/>
          <w:sz w:val="24"/>
          <w:szCs w:val="24"/>
        </w:rPr>
      </w:pPr>
    </w:p>
    <w:p w:rsidR="00E14C61" w:rsidRDefault="00597A6E" w:rsidP="008F22A2">
      <w:pPr>
        <w:numPr>
          <w:ilvl w:val="0"/>
          <w:numId w:val="27"/>
        </w:numPr>
        <w:tabs>
          <w:tab w:val="left" w:pos="543"/>
        </w:tabs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  <w:proofErr w:type="gramEnd"/>
    </w:p>
    <w:p w:rsidR="00E14C61" w:rsidRDefault="00E14C61" w:rsidP="008F22A2">
      <w:pPr>
        <w:rPr>
          <w:rFonts w:ascii="Symbol" w:eastAsia="Symbol" w:hAnsi="Symbol" w:cs="Symbol"/>
          <w:sz w:val="24"/>
          <w:szCs w:val="24"/>
        </w:rPr>
      </w:pPr>
    </w:p>
    <w:p w:rsidR="00E14C61" w:rsidRDefault="00597A6E" w:rsidP="008F22A2">
      <w:pPr>
        <w:numPr>
          <w:ilvl w:val="0"/>
          <w:numId w:val="27"/>
        </w:numPr>
        <w:tabs>
          <w:tab w:val="left" w:pos="540"/>
        </w:tabs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E14C61" w:rsidRDefault="00E14C61" w:rsidP="008F22A2">
      <w:pPr>
        <w:rPr>
          <w:sz w:val="20"/>
          <w:szCs w:val="20"/>
        </w:rPr>
      </w:pPr>
    </w:p>
    <w:p w:rsidR="00E14C61" w:rsidRDefault="00597A6E" w:rsidP="008F22A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Специальные учебные умения.</w:t>
      </w:r>
    </w:p>
    <w:p w:rsidR="00E14C61" w:rsidRDefault="00597A6E" w:rsidP="008F22A2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Формируются и совершенствуются умения:</w:t>
      </w:r>
    </w:p>
    <w:p w:rsidR="00E14C61" w:rsidRDefault="00E14C61" w:rsidP="008F22A2">
      <w:pPr>
        <w:rPr>
          <w:sz w:val="20"/>
          <w:szCs w:val="20"/>
        </w:rPr>
      </w:pPr>
    </w:p>
    <w:p w:rsidR="00E14C61" w:rsidRDefault="00597A6E" w:rsidP="008F22A2">
      <w:pPr>
        <w:numPr>
          <w:ilvl w:val="0"/>
          <w:numId w:val="28"/>
        </w:numPr>
        <w:tabs>
          <w:tab w:val="left" w:pos="42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находить ключевые слова и социокультурные реалии при работе с текстом;</w:t>
      </w:r>
    </w:p>
    <w:p w:rsidR="00E14C61" w:rsidRDefault="00597A6E" w:rsidP="008F22A2">
      <w:pPr>
        <w:numPr>
          <w:ilvl w:val="0"/>
          <w:numId w:val="28"/>
        </w:numPr>
        <w:tabs>
          <w:tab w:val="left" w:pos="42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схематизировать слова на основе языковой догадки;</w:t>
      </w:r>
    </w:p>
    <w:p w:rsidR="00E14C61" w:rsidRDefault="00E14C61" w:rsidP="008F22A2">
      <w:pPr>
        <w:sectPr w:rsidR="00E14C61">
          <w:pgSz w:w="11900" w:h="16836"/>
          <w:pgMar w:top="1135" w:right="844" w:bottom="385" w:left="1440" w:header="0" w:footer="0" w:gutter="0"/>
          <w:cols w:space="720" w:equalWidth="0">
            <w:col w:w="9620"/>
          </w:cols>
        </w:sectPr>
      </w:pPr>
    </w:p>
    <w:p w:rsidR="00E14C61" w:rsidRDefault="00E14C61" w:rsidP="008F22A2">
      <w:pPr>
        <w:rPr>
          <w:sz w:val="20"/>
          <w:szCs w:val="20"/>
        </w:rPr>
      </w:pPr>
    </w:p>
    <w:p w:rsidR="00E14C61" w:rsidRDefault="00E14C61" w:rsidP="008F22A2">
      <w:pPr>
        <w:rPr>
          <w:sz w:val="20"/>
          <w:szCs w:val="20"/>
        </w:rPr>
      </w:pPr>
    </w:p>
    <w:p w:rsidR="00E14C61" w:rsidRDefault="00E14C61" w:rsidP="008F22A2">
      <w:pPr>
        <w:sectPr w:rsidR="00E14C61">
          <w:type w:val="continuous"/>
          <w:pgSz w:w="11900" w:h="16836"/>
          <w:pgMar w:top="1135" w:right="844" w:bottom="385" w:left="1440" w:header="0" w:footer="0" w:gutter="0"/>
          <w:cols w:space="720" w:equalWidth="0">
            <w:col w:w="9620"/>
          </w:cols>
        </w:sectPr>
      </w:pPr>
    </w:p>
    <w:p w:rsidR="00E14C61" w:rsidRDefault="00597A6E" w:rsidP="008F22A2">
      <w:pPr>
        <w:numPr>
          <w:ilvl w:val="0"/>
          <w:numId w:val="29"/>
        </w:numPr>
        <w:tabs>
          <w:tab w:val="left" w:pos="42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осуществлять словообразовательный анализ;</w:t>
      </w:r>
    </w:p>
    <w:p w:rsidR="00E14C61" w:rsidRDefault="00597A6E" w:rsidP="00CA2BF3">
      <w:pPr>
        <w:numPr>
          <w:ilvl w:val="0"/>
          <w:numId w:val="29"/>
        </w:numPr>
        <w:tabs>
          <w:tab w:val="left" w:pos="420"/>
        </w:tabs>
        <w:ind w:left="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выборочно использовать перевод;</w:t>
      </w:r>
    </w:p>
    <w:p w:rsidR="00E14C61" w:rsidRDefault="00597A6E" w:rsidP="00CA2BF3">
      <w:pPr>
        <w:numPr>
          <w:ilvl w:val="0"/>
          <w:numId w:val="29"/>
        </w:numPr>
        <w:tabs>
          <w:tab w:val="left" w:pos="420"/>
        </w:tabs>
        <w:ind w:left="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пользоваться двуязычным и толковым словарями;</w:t>
      </w:r>
    </w:p>
    <w:p w:rsidR="00E14C61" w:rsidRDefault="00597A6E" w:rsidP="00CA2BF3">
      <w:pPr>
        <w:numPr>
          <w:ilvl w:val="0"/>
          <w:numId w:val="29"/>
        </w:numPr>
        <w:tabs>
          <w:tab w:val="left" w:pos="420"/>
        </w:tabs>
        <w:ind w:left="4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участвовать в проектной деятельности межпредметного характера.</w:t>
      </w:r>
    </w:p>
    <w:p w:rsidR="00E14C61" w:rsidRDefault="00E14C61">
      <w:pPr>
        <w:spacing w:line="200" w:lineRule="exact"/>
        <w:rPr>
          <w:sz w:val="20"/>
          <w:szCs w:val="20"/>
        </w:rPr>
      </w:pPr>
    </w:p>
    <w:p w:rsidR="00E14C61" w:rsidRDefault="00597A6E">
      <w:pPr>
        <w:ind w:left="27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Система оценки достижений учащихся.</w:t>
      </w:r>
    </w:p>
    <w:p w:rsidR="00E14C61" w:rsidRDefault="00E14C61">
      <w:pPr>
        <w:spacing w:line="238" w:lineRule="exact"/>
        <w:rPr>
          <w:sz w:val="20"/>
          <w:szCs w:val="20"/>
        </w:rPr>
      </w:pPr>
    </w:p>
    <w:p w:rsidR="00E14C61" w:rsidRDefault="00597A6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Критерии оценивания говорения. Монологическая форма</w:t>
      </w:r>
    </w:p>
    <w:p w:rsidR="00E14C61" w:rsidRDefault="00E14C61">
      <w:pPr>
        <w:spacing w:line="200" w:lineRule="exact"/>
        <w:rPr>
          <w:sz w:val="20"/>
          <w:szCs w:val="20"/>
        </w:rPr>
      </w:pPr>
    </w:p>
    <w:tbl>
      <w:tblPr>
        <w:tblW w:w="9640" w:type="dxa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8280"/>
      </w:tblGrid>
      <w:tr w:rsidR="00E14C61" w:rsidTr="00A73F5A">
        <w:trPr>
          <w:trHeight w:val="283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597A6E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8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C61" w:rsidRDefault="00597A6E">
            <w:pPr>
              <w:ind w:left="2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E14C61" w:rsidTr="00A73F5A">
        <w:trPr>
          <w:trHeight w:val="243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  <w:tc>
          <w:tcPr>
            <w:tcW w:w="8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</w:tr>
      <w:tr w:rsidR="00E14C61" w:rsidTr="00A73F5A">
        <w:trPr>
          <w:trHeight w:val="261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597A6E">
            <w:pPr>
              <w:spacing w:line="260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Учащийся логично строит монологическое высказывание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коммуникативной задачей, сформулированной в задании. Лексические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 грамматические структуры используются уместно. Ошибки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 отсутствуют. Речь понятна: практически все звуки произносятся</w:t>
            </w:r>
          </w:p>
        </w:tc>
      </w:tr>
      <w:tr w:rsidR="00E14C61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правильно, соблюдается правильная интонация. Объѐм высказывания не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менее 4 фраз.</w:t>
            </w:r>
          </w:p>
        </w:tc>
      </w:tr>
      <w:tr w:rsidR="00E14C61" w:rsidTr="00A73F5A">
        <w:trPr>
          <w:trHeight w:val="248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  <w:tc>
          <w:tcPr>
            <w:tcW w:w="8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</w:tr>
      <w:tr w:rsidR="00E14C61" w:rsidTr="00A73F5A">
        <w:trPr>
          <w:trHeight w:val="26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597A6E">
            <w:pPr>
              <w:spacing w:line="260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Учащийся логично строит монологическое высказывание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коммуникативной задачей, сформулированной в задании. Лексические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 грамматические структуры соответствуют поставленной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коммуникативной задаче. Учащийся допускает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отдельные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лексические или</w:t>
            </w:r>
          </w:p>
        </w:tc>
      </w:tr>
      <w:tr w:rsidR="00E14C61" w:rsidTr="00A73F5A">
        <w:trPr>
          <w:trHeight w:val="320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грамматические ошибки, которые не препятствуют пониманию его речи. Речь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понятна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учащийся не допускает фонематических ошибок. Объѐм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 не менее 4 фраз.</w:t>
            </w:r>
          </w:p>
        </w:tc>
      </w:tr>
      <w:tr w:rsidR="00E14C61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  <w:tc>
          <w:tcPr>
            <w:tcW w:w="8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</w:tr>
      <w:tr w:rsidR="00E14C61" w:rsidTr="00A73F5A">
        <w:trPr>
          <w:trHeight w:val="25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597A6E">
            <w:pPr>
              <w:spacing w:line="25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Учащийся логично строит монологическое высказывание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коммуникативной задачей, сформулированной в задании. Но высказывание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всегда логично, имеются повторы. Допускаются лексические и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грамматические ошибки, которые затрудняют понимание. Речь в целом</w:t>
            </w:r>
          </w:p>
        </w:tc>
      </w:tr>
      <w:tr w:rsidR="00E14C61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понятна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учащийся в основном соблюдает правильную интонацию. Объѐм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 – менее 4фраз.</w:t>
            </w:r>
          </w:p>
        </w:tc>
      </w:tr>
      <w:tr w:rsidR="00E14C61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  <w:tc>
          <w:tcPr>
            <w:tcW w:w="8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</w:tr>
      <w:tr w:rsidR="00E14C61" w:rsidTr="00A73F5A">
        <w:trPr>
          <w:trHeight w:val="25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597A6E">
            <w:pPr>
              <w:spacing w:line="258" w:lineRule="exact"/>
              <w:ind w:right="10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Коммуникативная задача не выполнена. Допускаются многочисленные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лексические и грамматические ошибки, которые затрудняют понимание.</w:t>
            </w:r>
          </w:p>
        </w:tc>
      </w:tr>
      <w:tr w:rsidR="00E14C61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right w:val="single" w:sz="8" w:space="0" w:color="auto"/>
            </w:tcBorders>
            <w:vAlign w:val="bottom"/>
          </w:tcPr>
          <w:p w:rsidR="00E14C61" w:rsidRDefault="00597A6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Большое количество фонематических ошибок.</w:t>
            </w:r>
          </w:p>
        </w:tc>
      </w:tr>
      <w:tr w:rsidR="00E14C61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  <w:tc>
          <w:tcPr>
            <w:tcW w:w="8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C61" w:rsidRDefault="00E14C61">
            <w:pPr>
              <w:rPr>
                <w:sz w:val="21"/>
                <w:szCs w:val="21"/>
              </w:rPr>
            </w:pPr>
          </w:p>
        </w:tc>
      </w:tr>
    </w:tbl>
    <w:p w:rsidR="00E14C61" w:rsidRDefault="00E14C61">
      <w:pPr>
        <w:spacing w:line="200" w:lineRule="exact"/>
        <w:rPr>
          <w:sz w:val="20"/>
          <w:szCs w:val="20"/>
        </w:rPr>
      </w:pPr>
    </w:p>
    <w:p w:rsidR="00A73F5A" w:rsidRDefault="00A73F5A">
      <w:r>
        <w:br w:type="page"/>
      </w:r>
    </w:p>
    <w:p w:rsidR="00A73F5A" w:rsidRDefault="00A73F5A" w:rsidP="00A73F5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Диалогическая форма</w:t>
      </w:r>
    </w:p>
    <w:p w:rsidR="00A73F5A" w:rsidRDefault="00A73F5A" w:rsidP="00A73F5A">
      <w:pPr>
        <w:spacing w:line="22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8260"/>
      </w:tblGrid>
      <w:tr w:rsidR="00A73F5A" w:rsidTr="00A73F5A">
        <w:trPr>
          <w:trHeight w:val="283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8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2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</w:tr>
      <w:tr w:rsidR="00A73F5A" w:rsidTr="00A73F5A">
        <w:trPr>
          <w:trHeight w:val="245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</w:tr>
      <w:tr w:rsidR="00A73F5A" w:rsidTr="00A73F5A">
        <w:trPr>
          <w:trHeight w:val="25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Учащийся логично строит диалогическое общение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коммуникативной задачей; демонстрирует умения речевого взаимодействия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партнѐром: способен начать, поддержать и закончить разговор. Лексические</w:t>
            </w:r>
          </w:p>
        </w:tc>
      </w:tr>
      <w:tr w:rsidR="00A73F5A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единицы и грамматические структуры соответствуют поставленной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коммуникативной задаче. Ошибки практически отсутствуют. Речь понятна: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 все звуки произносятся правильно, соблюдается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правильная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интонация. Объѐм высказывания не менее 3-4 реплик с каждой стороны.</w:t>
            </w:r>
          </w:p>
        </w:tc>
      </w:tr>
      <w:tr w:rsidR="00A73F5A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</w:tr>
      <w:tr w:rsidR="00A73F5A" w:rsidTr="00A73F5A">
        <w:trPr>
          <w:trHeight w:val="25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Учащийся логично строит диалогическое общение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коммуникативной задачей. Учащийся в целом демонстрирует умения</w:t>
            </w:r>
          </w:p>
        </w:tc>
      </w:tr>
      <w:tr w:rsidR="00A73F5A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 взаимодействия с партнѐром: способен начать, поддержать и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закончить разговор. Используемый словарный запас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грамматические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 соответствуют поставленной коммуникативной задаче. Могут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допускаться некоторые лексико-грамматические ошибки, не препятствующие</w:t>
            </w:r>
          </w:p>
        </w:tc>
      </w:tr>
      <w:tr w:rsidR="00A73F5A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пониманию. Речь понятна: практически все звуки произносятся правильно,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основном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соблюдается правильная интонация. Объѐм высказывания не менее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3-4 реплик с каждой стороны</w:t>
            </w:r>
          </w:p>
        </w:tc>
      </w:tr>
      <w:tr w:rsidR="00A73F5A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</w:tr>
      <w:tr w:rsidR="00A73F5A" w:rsidTr="00A73F5A">
        <w:trPr>
          <w:trHeight w:val="25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Учащийся логично строит диалогическое общение в 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коммуникативной задачей. Однако учащийся не стремится поддерживать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беседу. Используемые лексические единицы и грамматические структуры</w:t>
            </w:r>
          </w:p>
        </w:tc>
      </w:tr>
      <w:tr w:rsidR="00A73F5A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соответствуют поставленной коммуникативной задаче. Фонематические,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лексические и грамматические ошибки не затрудняют общение. Но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встречаются нарушения в использовании лексики. Допускаются отдельные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грубые грамматические ошибки. Объѐм высказывания – менее 4 реплик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каждой стороны.</w:t>
            </w:r>
          </w:p>
        </w:tc>
      </w:tr>
      <w:tr w:rsidR="00A73F5A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</w:tr>
      <w:tr w:rsidR="00A73F5A" w:rsidTr="00A73F5A">
        <w:trPr>
          <w:trHeight w:val="258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right="10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Коммуникативная задача не выполнена. Учащийся не умеет строить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диалогическое общение, не может поддержать беседу. Используется крайне</w:t>
            </w:r>
          </w:p>
        </w:tc>
      </w:tr>
      <w:tr w:rsidR="00A73F5A" w:rsidTr="00A73F5A">
        <w:trPr>
          <w:trHeight w:val="319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ограниченный словарный запас, допускаются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многочисленные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лексические и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грамматические ошибки, которые затрудняют понимание. Большое</w:t>
            </w:r>
          </w:p>
        </w:tc>
      </w:tr>
      <w:tr w:rsidR="00A73F5A" w:rsidTr="00A73F5A">
        <w:trPr>
          <w:trHeight w:val="317"/>
        </w:trPr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4"/>
                <w:szCs w:val="24"/>
              </w:rPr>
            </w:pPr>
          </w:p>
        </w:tc>
        <w:tc>
          <w:tcPr>
            <w:tcW w:w="8260" w:type="dxa"/>
            <w:tcBorders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фонематических ошибок.</w:t>
            </w:r>
          </w:p>
        </w:tc>
      </w:tr>
      <w:tr w:rsidR="00A73F5A" w:rsidTr="00A73F5A">
        <w:trPr>
          <w:trHeight w:val="2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  <w:tc>
          <w:tcPr>
            <w:tcW w:w="8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73F5A" w:rsidRDefault="00A73F5A" w:rsidP="00A73F5A">
            <w:pPr>
              <w:rPr>
                <w:sz w:val="21"/>
                <w:szCs w:val="21"/>
              </w:rPr>
            </w:pPr>
          </w:p>
        </w:tc>
      </w:tr>
    </w:tbl>
    <w:p w:rsidR="00A73F5A" w:rsidRDefault="00A73F5A" w:rsidP="00A73F5A">
      <w:pPr>
        <w:spacing w:line="200" w:lineRule="exact"/>
        <w:rPr>
          <w:sz w:val="20"/>
          <w:szCs w:val="20"/>
        </w:rPr>
      </w:pPr>
    </w:p>
    <w:p w:rsidR="00A73F5A" w:rsidRDefault="00A73F5A">
      <w:r>
        <w:br w:type="page"/>
      </w:r>
    </w:p>
    <w:p w:rsidR="00E14C61" w:rsidRDefault="00E14C61">
      <w:pPr>
        <w:sectPr w:rsidR="00E14C61">
          <w:pgSz w:w="11900" w:h="16836"/>
          <w:pgMar w:top="1122" w:right="824" w:bottom="385" w:left="1440" w:header="0" w:footer="0" w:gutter="0"/>
          <w:cols w:space="720" w:equalWidth="0">
            <w:col w:w="9640"/>
          </w:cols>
        </w:sectPr>
      </w:pPr>
    </w:p>
    <w:p w:rsidR="00A73F5A" w:rsidRPr="00C07A58" w:rsidRDefault="008F22A2" w:rsidP="008F22A2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A73F5A" w:rsidRPr="00A73F5A">
        <w:rPr>
          <w:b/>
          <w:sz w:val="24"/>
          <w:szCs w:val="24"/>
        </w:rPr>
        <w:t>.</w:t>
      </w:r>
      <w:r w:rsidR="00A73F5A" w:rsidRPr="00A73F5A">
        <w:rPr>
          <w:b/>
          <w:bCs/>
          <w:sz w:val="24"/>
          <w:szCs w:val="24"/>
        </w:rPr>
        <w:t xml:space="preserve"> </w:t>
      </w:r>
      <w:r w:rsidR="00A73F5A" w:rsidRPr="00C07A58">
        <w:rPr>
          <w:b/>
          <w:bCs/>
          <w:sz w:val="24"/>
          <w:szCs w:val="24"/>
        </w:rPr>
        <w:t>Тематическое  планирование</w:t>
      </w:r>
    </w:p>
    <w:tbl>
      <w:tblPr>
        <w:tblStyle w:val="a7"/>
        <w:tblW w:w="0" w:type="auto"/>
        <w:tblLook w:val="04A0"/>
      </w:tblPr>
      <w:tblGrid>
        <w:gridCol w:w="2741"/>
        <w:gridCol w:w="5164"/>
        <w:gridCol w:w="6598"/>
      </w:tblGrid>
      <w:tr w:rsidR="00A73F5A" w:rsidRPr="00C07A58" w:rsidTr="00A73F5A">
        <w:tc>
          <w:tcPr>
            <w:tcW w:w="2741" w:type="dxa"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примерной программы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6598" w:type="dxa"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учебной деятельности учащихся</w:t>
            </w: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a5"/>
              <w:numPr>
                <w:ilvl w:val="0"/>
                <w:numId w:val="30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>Моя семья (29 часов)</w:t>
            </w:r>
          </w:p>
          <w:p w:rsidR="00A73F5A" w:rsidRPr="00C07A58" w:rsidRDefault="00A73F5A" w:rsidP="00A7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Взаимоотношения в семье. Конфликтные ситуации и способы их решения.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Взаимоотношения в семье. Конфликтные ситуации и способы их решения.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класс.(12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Взаимоотношения в семье. Конфликтные ситуации и способы их решения.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(5 часов)</w:t>
            </w:r>
          </w:p>
          <w:p w:rsidR="00A73F5A" w:rsidRPr="00C07A58" w:rsidRDefault="00A73F5A" w:rsidP="00A73F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8" w:type="dxa"/>
            <w:vMerge w:val="restart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Говорение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диалогической формой речи.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вести диалог-расспрос, диалог этикетного характера, диалог – обмен мнениями, диалог – побуждение к действию, комбинированный диалог.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начинать, поддерживать и заканчивать разговор;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– выражать основные речевые функции: поздравлять, выражать пожелания и реагировать на них, приносить извинение/отвечать на извинение, выражать согласие/несогласие, делать</w:t>
            </w:r>
            <w:r w:rsidRPr="00C07A58">
              <w:rPr>
                <w:rFonts w:ascii="Times New Roman" w:hAnsi="Times New Roman"/>
                <w:iCs/>
                <w:sz w:val="24"/>
                <w:szCs w:val="24"/>
              </w:rPr>
              <w:t xml:space="preserve"> комплимент/отвечать на комплимент, п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редлагать помощь, выяснять значение незнакомого слова, объяснять значение слова, вежливо переспрашивать, выражать сочувствие, давать совет, выражать благодарность, успокаивать/подбадривать кого-либо, просить собеседника повторить сказанное, приглашать к совместному времяпрепровождению, соглашаться/не соглашаться на совместное времяпрепровождение, спрашивать мнение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собеседника, выражать согласие/несогласие с мнением собеседника, в</w:t>
            </w:r>
            <w:r w:rsidRPr="00C07A58">
              <w:rPr>
                <w:rFonts w:ascii="Times New Roman" w:hAnsi="Times New Roman"/>
                <w:iCs/>
                <w:sz w:val="24"/>
                <w:szCs w:val="24"/>
              </w:rPr>
              <w:t>ыражать сомнение;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расспрашивать собеседника и отвечать на его вопросы;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переходить с позиции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спрашивающего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на позицию отвечающего и наоборот;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соблюдать правила речевого этикета (приветствовать, поздравлять, благодарить, просить о помощи, выражать готовность помочь, давать советы,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принимать/не принимать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советы);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высказываться логично и связно;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говорить выразительно (соблюдать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синтагматичность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речи, логическое ударение, правильную интонацию);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говорить в нормальном темпе;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свою точку зрения и обосновывать её;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– давать эмоциональную оценку (удивление, радость, восхищение, огорчение, одобрение и т. д.).</w:t>
            </w:r>
            <w:proofErr w:type="gramEnd"/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монологической формой речи.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использовать основные коммуникативные типы речи: описание, сообщение, рассказ, рассуждение.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описывают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предмет, картинку, персонаж и т. д.;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сообщают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об увлечениях, взаимоотношениях с членами семьи, друзьями, любимых занятиях, праздниках и т.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рассказывают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о себе, своей семье, друзьях, школе, родном крае, стране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характеризуют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людей, предметы и т. д.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кратко высказываться на заданную тему, используя изученный речевой материал в соответствии с поставленной коммуникативной задачей;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сообщения на заданную тему на основе прочитанного/услышанного;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сообщения по результатам выполнения проектной работы;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говорить в нормальном темпе;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говорить логично и связно;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говорить выразительно (соблюдать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синтагматичность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речи, логическое ударение, правильную интонацию);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в своей речи оценочные суждения и аргументы, говорить логично и связно;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своё мнение и обосновывать его.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сотрудничать со сверстниками, работать в паре/группе,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учитывать позицию собеседника;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работать самостоятельно;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различные опоры (речевой образец, ключевые слова, план и т. д.) для построения собственного высказывания.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Аудирование</w:t>
            </w:r>
            <w:proofErr w:type="spellEnd"/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совершенствуют навыки понимания речи на слух: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воспринимают и понимают на слух речь учителя и одноклассников: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воспринимают и понимают на слух речь учителя по ведению урока;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понимают на слух связные высказывания учителя, построенные на знакомом материале и/или содержащие некоторые незнакомые слова;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понимают на слух высказывания одноклассников;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вербально или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невербально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реагируют на услышанное;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воспринимают и понимают на слух информацию с разными стратегиями: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небольшие тексты/сообщения, построенные на изученном речевом материале, как при непосредственном общении, так и при восприят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ии ау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диозаписи;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содержание текста на уровне значения (умеют отвечать на вопросы: кто? что? где?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основную информацию;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не обращать внимания на незнакомые слова, не мешающие понять основное содержание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извлекают конкретную информацию;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не обращать внимания на незнакомый языковой материал, не влияющий на понимание звучащего текста и не мешающий извлекать необходимую информацию;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детали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определять тему высказывания;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определять основную мысль высказывания;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выявлять детали, раскрывающие тему высказывания;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выделять главные факты, опуская второстепенные;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понимать логическую последовательность высказывания;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понимать тон и эмоциональную окраску высказывания;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контекстуальную или языковую догадку (догадываются о значении незнакомых слов в звучащем тексте по аналогии с родным языком, по словообразовательным элементам, по известным составляющим сложных слов);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антиципировать содержание текста по внешним признакам (опорные слова, иллюстрации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критически осмысливать услышанное: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давать оценочные суждения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услышанному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соотносить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услышанное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с личным опытом;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делать выводы из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услышанного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использовать услышанную информацию для построения собственного высказывания;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понимают на слух разные типы текста, соответствующие возрасту и интересам учащихся (время звучания текста – до 2 минут):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сообщения;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описания;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диалоги;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телефонные разговоры;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интервью;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аудиоэкскурсии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аудиореклама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инструкции;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прогноз погоды;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объявления и сообщения в аэропорту, самолёте;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стихотворения;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песни.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– учатся работать с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аудиотекстом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догадываются о значении звучащего слова с опорой на контекст или на сходство в звучании в родном языке.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Чтение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совершенствуют технику чтения: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читают по транскрипции любое незнакомое слово;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читают по правилам односложные и многосложные слова с правильным словесным ударением;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правильное фразовое и логическое ударение;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правильное ритмико-интонационное оформление основных коммуникативных типов предложений;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читают со скоростью, обеспечивающей понимание читаемого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учатся читать аутентичные тексты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разных жанров и типов с различной глубиной и точностью проникновения в их содержание в зависимости от цели/вида чтения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с пониманием основного содержания, с извлечением конкретной информации,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с целью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полного понимания содержания);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самостоятельно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выбирать стратегию при обращении с печатным текстом в соответствии с целью чтения и типом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догадываться о значении незнакомых слов по знакомым словообразовательным элементам (приставкам, суффиксам, составляющим элементам сложных слов),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 по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аналогии с родным языком, конверсии, по наличию смысловых связей в контексте, иллюстративной наглядности;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читать с целью понимания основного содержания: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игнорируют незнакомые слова, не мешающие пониманию основного содержания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прогнозируют содержание текста по вербальным и невербальным опорам;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C07A58"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  <w:t>предвосхищают содержание внутри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определяют основную идею/мысль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выявляют главные факты в тексте, не обращая внимания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второстепенные;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распознают тексты различных </w:t>
            </w:r>
            <w:r w:rsidRPr="00C07A58">
              <w:rPr>
                <w:rFonts w:ascii="Times New Roman" w:hAnsi="Times New Roman"/>
                <w:sz w:val="24"/>
                <w:szCs w:val="24"/>
                <w:u w:val="single"/>
              </w:rPr>
              <w:t>жанров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(прагматических, публицистических, научно-популярных и художественных);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разные типы текстов (статья, рассказ, реклама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читать с целью извлечения конкретной (запрашиваемой или интересующей) информации: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соответствующие ориентиры (заглавные буквы, цифры и т. д.) для поиска запрашиваемой или интересующей информации;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читать с целью полного понимания содержания на уровне значения: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онимают значение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и взаимоотношения между членами простых предложений (умеют ответить на вопросы, кто, что, где, когда, почему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понимают внутреннюю организацию текста и умеют </w:t>
            </w:r>
            <w:r w:rsidRPr="00C07A58">
              <w:rPr>
                <w:rFonts w:ascii="Times New Roman" w:hAnsi="Times New Roman"/>
                <w:sz w:val="24"/>
                <w:szCs w:val="24"/>
                <w:u w:val="single"/>
              </w:rPr>
              <w:t>определять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главное предложение в абзаце (тексте) и предложения, подчинённые главному предложению;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хронологический/логический порядок событий в тексте;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причинно-следственные и другие смысловые связи текста с помощью лексических и грамматических средств (местоимений, слов-заместителей, союзов, союзных слов);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справочными материалами (англо-русским словарём, лингвострановедческим справочником) с применением знания алфавита и транскрипции;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в тексте и определяют значение некоторых лексических единиц в британском и американском вариантах английского языка;</w:t>
            </w:r>
            <w:proofErr w:type="gramEnd"/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предвосхищают элементы знакомых грамматических структур;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учатся читать с целью полного понимания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на уровне смысла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 критического осмысления содержания: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определяют главную идею текста, не выраженную эксплицитно;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определяют причинно-следственные связи, не выраженные эксплицитно, в том числе выходящие за пределы представленного материала;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отличают факты от мнений;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интерпретируют информацию, представленную в графиках, таблицах, иллюстрациях и т. д.;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понимают фигуральный (иносказательный) смысл предложений (в том числе пословиц, поговорок);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делают выводы из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извлекают культурологические сведения из аутентичных текстов;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определяют замысел/намерение автора, его отношение к героям;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предвосхищают возможный исход событий в тексте;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делают выборочный перевод с английского языка на русский;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делают художественный перевод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выражают собственное мнение по поводу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выражают суждение относительно поступков героев;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соотносят события в тексте с личным опытом;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представляют информацию в форме, отличной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первоначальной;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читают аутентичные тексты разных жанров и типов (в 5–7 классах объём текста составляет 350–400 лексических единиц, в 8–9 классах объём текста достигает 600–700 лексических единиц):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письменно зафиксированные высказывания носителей языка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письма различного характера (личные, деловые, официальные);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объявления, надписи, вывески;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советы, инструкции, рецепты;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меню;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рекламные объявления; 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телепрограммы;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поэтические тексты (стихи, тексты песен);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короткие фабульные рассказы;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отрывки из художественных произведений;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биографические очерки;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дневниковые записи;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комиксы;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короткие научно-популярные статьи;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путеводители, информационные статьи для туристов;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газетные и журнальные репортажи, статьи, очерки;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газетные/журнальные интервью;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письма читателей в детские и молодёжные журналы;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словарные, энциклопедические статьи и другие справочные материалы.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самостоятельно работать с печатными текстами разных типов и жанров;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пользоваться справочными материалами (словарями, справочниками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догадываться о значении слова с опорой на контекст или на сходство с родным языком;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использовать различные стратегии чтения (чтение с общим пониманием, чтение с детальным пониманием, чтение с целью нахождения необходимой информации).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Письмо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совершенствуют навыки орфографии.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правильно записывать изученные лексические единицы;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применять основные правила орфографии (правописание окончаний глаголов при изменении лица или </w:t>
            </w:r>
            <w:proofErr w:type="spellStart"/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видо-временной</w:t>
            </w:r>
            <w:proofErr w:type="spellEnd"/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формы, существительных при изменении числа, прилагательных и наречий при образовании степеней сравнения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писать даты.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стилями письменной речи и функциональными типами письменного текста.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сообщать краткие сведения о себе;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запрашивать информацию;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в письменной форме различные речевые функции (благодарность, извинения, просьбу, совет и т. д.).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пишут: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открытки – поздравления с праздниками и днём рождения (объём 30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40 слов);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личные письма в рамках изучаемой тематики (объём не менее 80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90 слов);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письма этикетного характера (поздравления, приглашения, благодарности);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электронные сообщения/</w:t>
            </w:r>
            <w:proofErr w:type="spellStart"/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интернет-сообщения</w:t>
            </w:r>
            <w:proofErr w:type="spellEnd"/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записки родным, друзьям;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деловые/профессиональные письма;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сообщения, отчёты;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отзыв о книге;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статьи;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сочинения (в рамках тематики средней ступени (объём не менее 100–120 слов);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автобиографические сведения (включая написание </w:t>
            </w:r>
            <w:r w:rsidRPr="00C07A58">
              <w:rPr>
                <w:rFonts w:ascii="Times New Roman" w:hAnsi="Times New Roman"/>
                <w:sz w:val="24"/>
                <w:szCs w:val="24"/>
                <w:lang w:val="en-US"/>
              </w:rPr>
              <w:t>CV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– заполняют формуляр, анкету с сообщением о себе основных сведений (имя, фамилия, пол, возраст, гражданство, адрес и т. д.).</w:t>
            </w:r>
            <w:proofErr w:type="gramEnd"/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умениями организовывать письменный текст.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фиксировать главную мысль и использовать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дополнительные детали;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соблюдать правила внутренней организации абзаца: перечисление фактов, хронологическая последовательность, сравнение/контраст, причинно-следственная связь;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владеть различными лексическими и грамматическими средствами связи частей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излагать собственную точку зрения;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факты и/или мнения для изложения своей точки зрения;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адекватный стиль изложения (формальный/неформальный).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используют письмо как средство овладения другими видами речевой деятельности.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правильно списывать слова и текст;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выполнять лексико-грамматические упражнения;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отвечать письменно на вопросы;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фиксировать устные высказывания в письменной форме;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кратко излагать прочитанные или услышанные тексты;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делать записи на основе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услышанного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записи (выписки из текста);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сокращать исходный текст, убирая второстепенные детали.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словарь для уточнения написания слов;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заполняют таблицы, делая выписки из 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оформляют конверт (адрес отправителя и получателя);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выполняют письменные проекты (индивидуально и в группе) по тематике общения, кратко излагают результаты проектной деятельности;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составляют план, тезисы устного или письменного сообщения;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находят и исправляют ошибки при окончательной редакции текста.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Социокультурная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осведомлённость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получают представление: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 государственной символике стран изучаемого языка;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 ценностях материальной и духовной культуры, которые широко известны и являются предметом национальной гордости в странах изучаемого языка и в родной стране;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об особенностях образа жизни своих зарубежных сверстников.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Учащиеся знакомятся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достопримечательностями стран изучаемого языка/родной страны;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биографиями/фактами из жизни людей, известных в странах изучаемого языка/России, и учатся понимать, какой вклад они внесли в мировую науку и культуру;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понятиями: родной язык, официальный язык, международный язык, глобальный язык, иностранный язык,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лингва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франка, различиями британского и американского вариантов языков, ролью английского языка в мире, фактами использования его в различных сферах жизни;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событиями, которые являются  знаменательными в культуре англоязычных стран;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особенностями британских и американских национальных и семейных праздников и традиций;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литературными произведениями популярных авторов и учатся понимать, какие авторы и почему наиболее известны в странах изучаемого языка/в России;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отрывками из художественных произведений, научно-публицистическими текстами и детским фольклором, стихотворениями как источниками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социокультурной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информации;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музыкальными стилями, распространёнными в странах изучаемого языка, с именами и творчеством исполнителей/композиторов, наиболее популярных в странах изучаемого языка/родной стране;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современными средствами массовой информации Великобритании, США и России;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деятельностью известных международных экологических организаций, деятельностью известных благотворительных организаций;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различиями в системах образования в Англии, США, Австралии, Канаде и России;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некоторыми особенностями сферы профессионального образования в странах изучаемого языка и узнают, какие профессии являются популярными в Британии и России;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британскими национальными видами спорта, узнают, почему те или иные спортсмены известны в своей стране и за рубежом, с известными спортивными сооружениями, соревнованиями, спортивными организациями;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наиболее популярными формами проведения досуга проведения досуга, наиболее популярными в англоязычных странах;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sz w:val="24"/>
                <w:szCs w:val="24"/>
              </w:rPr>
              <w:t xml:space="preserve">– основными типами магазинов, наиболее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популярными торговыми марками/торговыми центрами и магазинами;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наиболее распространенными типами жилья в англоязычных странах;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традиционными предметами национальной одежды, предметами повседневной одежды.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систематизировать страноведческую информацию об англоязычных странах и родной стране;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сопоставлять реалии стран изучаемого языка и родной страны;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представлять реалии своей страны средствами английского языка;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рассказывать о символике и эмблемах своей страны, города, края;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сообщать сведения о столице, её истории и достопримечательностях, истории и достопримечательностях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родного города, края;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находить сходства и различия в географическом положении англоязычных стран и родной страны;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подтверждать или опровергать стереотипы о родной стране;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представлять достижения своей страны в различных областях культуры и спорта;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рассказывать о выдающихся людях своей страны;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распознавать культурологический фон произведений и извлекать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социокультурную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информацию из них.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Языковые средства и навыки пользования ими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Графика, орфография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учатся соблюдать основные правила орфографии и пунктуации.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Учащиеся: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– распознают слова, написанные разными шрифтами;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– соотносят графический образ слова с его звуковым образом;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– сравнивают и анализируют буквы/буквосочетания и соответствующие транскрипционные знаки;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– овладевают основными правилами орфографии;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– овладевают основными правилами пунктуации.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словарь для уточнения орфографии слов;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письме полученные орфографические сведения из словаря;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оформляют письменные и творческие проекты в соответствии с правилами орфографии и пунктуации.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Фонетическая сторона речи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совершенствуют фонематические навыки.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различают на слух и адекватно произносят все звуки английского языка;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соблюдают нормы произношения звуков английского языка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в чтении вслух и устной речи;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правильное ударение в изолированном слове, фразе;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и используют логическое ударение во фразе, предложении;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различают коммуникативный тип предложения по интонации;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случаи использования связующего “</w:t>
            </w:r>
            <w:r w:rsidRPr="00C07A58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” и используют их в речи;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правило отсутствия ударения на служебных словах.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правильно произносить предложения с точки зрения их ритмико-интонационных особенностей (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повествовательное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(утвердительное и отрицательное), вопросительное (общий, специальный, альтернативный и разделительный вопросы), побудительное, восклицательное);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 правильной интонацией произносить сложносочинённые и сложноподчинённые предложения, а также предложения с однородными членами (интонация перечисления).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словарь для уточнения произношения слов;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чтении и говорении полученные фонетические сведения из словаря.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Лексическая сторона речи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Учащиеся овладевают лексическим запасом в объёме 1495 лексических единиц, обслуживающих ситуации общения в пределах тематики основной общеобразовательной школы: отдельные слова; устойчивые словосочетания; реплики-клише, соответствующие речевому этикету англоязычных стран; интернациональные слова, фразовые глаголы; оценочная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лексика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;л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>ексика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классного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обихода,речевые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функции; получают представление о способах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словообразования (аффиксация – суффиксы и приставки, словосложение, конверсия).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соотносят графическую форму лексических единиц с их значением;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выбирать правильное значение многозначных слов, исходя из контекста;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речи лексические единицы, обслуживающие ситуации общения в пределах тематики начальной школы в соответствии с коммуникативной задачей;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имена собственные и нарицательные;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по определённым признакам части речи;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значение лексических единиц по словообразовательным элементам (суффиксам и приставкам);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правила словообразования;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догадываются о значении незнакомых слов, используя различные виды догадки (по аналогии с родным языком, словообразовательным элементам и т. д.);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получают представление о синонимах, антонимах и лексической сочетаемости.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выполняют ряд действий (при выполнении условно-речевых и речевых упражнений), способствующих овладению новыми лексическими единицами на уровне рецепции и/или продукции: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воспринимают новые лексические единицы в контексте;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осознают значение новых лексических единиц;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имитируют фразы с новыми лексическими единицами;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комбинируют (сочетают) новые лексические единицы с уже известными лексическими единицами;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самостоятельно используют новые лексические единицы в ограниченном контексте.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пользуются справочным материалом (англо-русским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словарём) для определения значения незнакомых слов;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различные виды опор (речевой образец, ключевые слова, план и др.) для построения собственных высказываний с использованием изученного лексического материала;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выполняют задания в различных тестовых форматах, используемых для проверки уровня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лексических навыков.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Грамматическая сторона речи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получают основные лингвистические представления о системе и структуре английского языка, необходимые для овладения речевыми навыками: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овладевают основными грамматическими явлениями на рецептивном (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, чтение) и продуктивном (говорение, письмо) уровнях (см </w:t>
            </w:r>
            <w:proofErr w:type="spellStart"/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100)в пределах тематики основной общеобразовательной школы;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грамматические явления по формальным признакам (на слух и в печатном тексте);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соотносят звуковой/графический образ грамматического явления с его грамматическим значением;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узнают правила образования и употребления в речи основных грамматических явлений;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осознают формальные особенности новых грамматических явлений;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определяют функциональные особенности новых грамматических явлений.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выполняют ряд действий (при выполнении условно-речевых и речевых упражнений), способствующих овладению новым грамматическим явлением на уровне рецепции и/или продукции: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воспроизводят, имитируют речевой образец (фразы) с новым грамматическим явлением;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подставляют в одну и ту же грамматическую модель различные лексические единицы;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трансформируют, изменяют грамматическую форму;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самостоятельно используют новое грамматическое явление в контексте.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анализируют грамматические явления, систематизируют и обобщают знания о грамматических явлениях;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выявляют языковые закономерности и на их основе формулируют правила образования и употребления грамматических явлений;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качестве опоры различные виды схем и таблиц;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правилами-инструкциями;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грамматическим справочником;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выполняют задания в различных тестовых форматах, используемых для проверки уровня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грамматических навыков.</w:t>
            </w: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  <w:iCs/>
              </w:rPr>
              <w:t>Мои друзья. (42 часа)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Лучший </w:t>
            </w:r>
            <w:proofErr w:type="spellStart"/>
            <w:r w:rsidRPr="00C07A58">
              <w:rPr>
                <w:rFonts w:ascii="Times New Roman" w:hAnsi="Times New Roman"/>
                <w:sz w:val="24"/>
                <w:szCs w:val="24"/>
              </w:rPr>
              <w:t>друг\</w:t>
            </w:r>
            <w:proofErr w:type="spell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подруга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Внешность и черты характера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класс(17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Черты характера.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Межличностные отношения с  друзьями в школе. (7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(13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a5"/>
              <w:numPr>
                <w:ilvl w:val="0"/>
                <w:numId w:val="30"/>
              </w:num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>Свободное время . (92 часа)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Поход по магазинам. 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(5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Досуг и увлечения.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Поход по магазинам</w:t>
            </w:r>
            <w:r w:rsidRPr="00C07A5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(19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Досуг и увлечения.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отдыха.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(20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отдыха. (7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Молодежная мода. (9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Досуг и увлечения.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Виды отдыха.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Карманные деньги.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(32 часа)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lastRenderedPageBreak/>
              <w:t>Здоровый образ жизни. (34 часа)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Болезни.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Здоровое питание.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6 класс (18) 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Режим труда и отдыха. (9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Здоровое питание. (7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(16) часов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t>Спорт. (16 часов)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спорта.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Спортивные игры. (5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Спортивные соревнования (5 часов)</w:t>
            </w:r>
          </w:p>
          <w:p w:rsidR="00A73F5A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t>Школа (62 часа)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Каникулы (12часов)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Правила поведения в школе. Школьная форма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Школьная жизнь (</w:t>
            </w:r>
            <w:bookmarkStart w:id="0" w:name="_GoBack"/>
            <w:r w:rsidRPr="00C07A58">
              <w:rPr>
                <w:rFonts w:ascii="Times New Roman" w:hAnsi="Times New Roman"/>
                <w:sz w:val="24"/>
                <w:szCs w:val="24"/>
              </w:rPr>
              <w:t>10 часов)</w:t>
            </w:r>
            <w:bookmarkEnd w:id="0"/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 класс (10часов)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Изучаемые предметы и отношение к ним.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Внешкольные мероприятия. Кружки.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класс (16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Школьная жизнь.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поведения в школе.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Переписка с зарубежными сверстниками .(4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 класс (18 часов)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c>
          <w:tcPr>
            <w:tcW w:w="2741" w:type="dxa"/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t>Выбор профессии. (28 часов)</w:t>
            </w:r>
          </w:p>
        </w:tc>
        <w:tc>
          <w:tcPr>
            <w:tcW w:w="5164" w:type="dxa"/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Мир профессий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Проблема выбора профессии.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Роль иностранного языка в планах на будущее.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9 класс (16 часов)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rPr>
          <w:trHeight w:val="3354"/>
        </w:trPr>
        <w:tc>
          <w:tcPr>
            <w:tcW w:w="2741" w:type="dxa"/>
            <w:tcBorders>
              <w:bottom w:val="single" w:sz="4" w:space="0" w:color="auto"/>
            </w:tcBorders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lastRenderedPageBreak/>
              <w:t>Путешествия. (35 часов)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Путешествия по России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Путешествия по странам изучаемого языка. (7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(19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Путешествия по России  и странам изучаемого языка.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Транспорт. (6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 часов)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rPr>
          <w:trHeight w:val="3445"/>
        </w:trPr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t>Окружающий мир. (44 часа)</w:t>
            </w: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Защита окружающей среды . (8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Погода.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Защита окружающей среды. (8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Проблемы экологии. (9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Природа: растения и животные.(5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(22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Жизнь в городе и сельской местности. (2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9класс (2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rPr>
          <w:trHeight w:val="1768"/>
        </w:trPr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t>Средства массовой информации и коммуникации.  (22 часа)</w:t>
            </w: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Интернет (2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(2часа)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Роль средств массовой информации  в жизни общества.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Средства массовой информации: пресса, телевидение, радио, Интернет.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(20 часов)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F5A" w:rsidRPr="00C07A58" w:rsidTr="00A73F5A">
        <w:trPr>
          <w:trHeight w:val="493"/>
        </w:trPr>
        <w:tc>
          <w:tcPr>
            <w:tcW w:w="2741" w:type="dxa"/>
            <w:tcBorders>
              <w:top w:val="single" w:sz="4" w:space="0" w:color="auto"/>
            </w:tcBorders>
          </w:tcPr>
          <w:p w:rsidR="00A73F5A" w:rsidRPr="00C07A58" w:rsidRDefault="00A73F5A" w:rsidP="00CA2BF3">
            <w:pPr>
              <w:pStyle w:val="2"/>
              <w:numPr>
                <w:ilvl w:val="0"/>
                <w:numId w:val="30"/>
              </w:numPr>
              <w:ind w:left="0"/>
              <w:rPr>
                <w:b/>
              </w:rPr>
            </w:pPr>
            <w:r w:rsidRPr="00C07A58">
              <w:rPr>
                <w:b/>
              </w:rPr>
              <w:t xml:space="preserve">Страны изучаемого </w:t>
            </w:r>
            <w:r w:rsidRPr="00C07A58">
              <w:rPr>
                <w:b/>
              </w:rPr>
              <w:lastRenderedPageBreak/>
              <w:t>языка и родная страна. (106 часов)</w:t>
            </w: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Крупные города (9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Культурные особенности.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Достопримечательности. (3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Выдающиеся люди и их вклад в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науку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и мировую культуру. (2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(26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Выдающиеся люди и их вклад в </w:t>
            </w:r>
            <w:proofErr w:type="gramStart"/>
            <w:r w:rsidRPr="00C07A58">
              <w:rPr>
                <w:rFonts w:ascii="Times New Roman" w:hAnsi="Times New Roman"/>
                <w:sz w:val="24"/>
                <w:szCs w:val="24"/>
              </w:rPr>
              <w:t>науку</w:t>
            </w:r>
            <w:proofErr w:type="gramEnd"/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и мировую культуру. (2 часа) 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(2часа)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Памятные даты. (4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Культурные особенности: традиции и обычаи. (12часов)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(26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Страны, столицы. (8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Географическое положение. Население. (10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Праздники. Традиции и обычаи. (12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(38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Государственные символы. (3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(3 часа)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Выдающиеся люди, их вклад в науку и мировую культуру. (8 часов)</w:t>
            </w:r>
          </w:p>
          <w:p w:rsidR="00A73F5A" w:rsidRPr="00C07A58" w:rsidRDefault="00A73F5A" w:rsidP="00A73F5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(14часов)</w:t>
            </w:r>
          </w:p>
        </w:tc>
        <w:tc>
          <w:tcPr>
            <w:tcW w:w="6598" w:type="dxa"/>
            <w:vMerge/>
          </w:tcPr>
          <w:p w:rsidR="00A73F5A" w:rsidRPr="00C07A58" w:rsidRDefault="00A73F5A" w:rsidP="00A73F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3F5A" w:rsidRPr="00C07A58" w:rsidRDefault="00A73F5A" w:rsidP="00A73F5A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Times New Roman"/>
          <w:b/>
          <w:bCs/>
          <w:color w:val="FF0000"/>
          <w:sz w:val="24"/>
          <w:szCs w:val="24"/>
        </w:rPr>
        <w:sectPr w:rsidR="00A73F5A" w:rsidRPr="00C07A58" w:rsidSect="00A73F5A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F926BB" w:rsidRDefault="00F926BB" w:rsidP="00F926BB">
      <w:pPr>
        <w:tabs>
          <w:tab w:val="left" w:pos="1872"/>
        </w:tabs>
        <w:spacing w:line="285" w:lineRule="auto"/>
        <w:ind w:right="1340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lastRenderedPageBreak/>
        <w:t>8. Описание материально-технического обеспечения образовательного процесса</w:t>
      </w:r>
    </w:p>
    <w:p w:rsidR="00F926BB" w:rsidRDefault="00F926BB" w:rsidP="00F926BB">
      <w:pPr>
        <w:spacing w:line="360" w:lineRule="exact"/>
        <w:rPr>
          <w:sz w:val="20"/>
          <w:szCs w:val="20"/>
        </w:rPr>
      </w:pPr>
    </w:p>
    <w:p w:rsidR="00F926BB" w:rsidRDefault="00F926BB" w:rsidP="00F926BB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Книгопечатная продукция:</w:t>
      </w:r>
    </w:p>
    <w:p w:rsidR="00895FAA" w:rsidRDefault="00895FAA" w:rsidP="00895FAA">
      <w:pPr>
        <w:numPr>
          <w:ilvl w:val="0"/>
          <w:numId w:val="15"/>
        </w:numPr>
        <w:tabs>
          <w:tab w:val="left" w:pos="980"/>
        </w:tabs>
        <w:ind w:left="9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8"/>
          <w:szCs w:val="28"/>
        </w:rPr>
        <w:t>Кузовлев</w:t>
      </w:r>
      <w:proofErr w:type="spellEnd"/>
      <w:r>
        <w:rPr>
          <w:rFonts w:eastAsia="Times New Roman"/>
          <w:sz w:val="28"/>
          <w:szCs w:val="28"/>
        </w:rPr>
        <w:t xml:space="preserve"> В.П., Лапа Н.М. Английский язык. 5 класс. В 2 ч.  </w:t>
      </w:r>
    </w:p>
    <w:p w:rsidR="00F926BB" w:rsidRDefault="00F926BB" w:rsidP="00F926BB">
      <w:pPr>
        <w:spacing w:line="38" w:lineRule="exact"/>
        <w:rPr>
          <w:sz w:val="20"/>
          <w:szCs w:val="20"/>
        </w:rPr>
      </w:pPr>
    </w:p>
    <w:p w:rsidR="00F926BB" w:rsidRDefault="00F926BB" w:rsidP="00CA2BF3">
      <w:pPr>
        <w:numPr>
          <w:ilvl w:val="0"/>
          <w:numId w:val="15"/>
        </w:numPr>
        <w:tabs>
          <w:tab w:val="left" w:pos="980"/>
        </w:tabs>
        <w:ind w:left="9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8"/>
          <w:szCs w:val="28"/>
        </w:rPr>
        <w:t>Кузовлев</w:t>
      </w:r>
      <w:proofErr w:type="spellEnd"/>
      <w:r>
        <w:rPr>
          <w:rFonts w:eastAsia="Times New Roman"/>
          <w:sz w:val="28"/>
          <w:szCs w:val="28"/>
        </w:rPr>
        <w:t xml:space="preserve"> В.П., Лапа Н.М. Английский язык. 6 класс. В 2 ч.  </w:t>
      </w:r>
    </w:p>
    <w:p w:rsidR="00F926BB" w:rsidRDefault="00F926BB" w:rsidP="00CA2BF3">
      <w:pPr>
        <w:numPr>
          <w:ilvl w:val="0"/>
          <w:numId w:val="15"/>
        </w:numPr>
        <w:tabs>
          <w:tab w:val="left" w:pos="980"/>
        </w:tabs>
        <w:ind w:left="9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8"/>
          <w:szCs w:val="28"/>
        </w:rPr>
        <w:t>Кузовлев</w:t>
      </w:r>
      <w:proofErr w:type="spellEnd"/>
      <w:r>
        <w:rPr>
          <w:rFonts w:eastAsia="Times New Roman"/>
          <w:sz w:val="28"/>
          <w:szCs w:val="28"/>
        </w:rPr>
        <w:t xml:space="preserve"> В.П., Лапа Н.М. Английский язык. 7 класс. В 2 ч.  </w:t>
      </w:r>
    </w:p>
    <w:p w:rsidR="00F926BB" w:rsidRDefault="00F926BB" w:rsidP="00CA2BF3">
      <w:pPr>
        <w:numPr>
          <w:ilvl w:val="0"/>
          <w:numId w:val="15"/>
        </w:numPr>
        <w:tabs>
          <w:tab w:val="left" w:pos="980"/>
        </w:tabs>
        <w:ind w:left="9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8"/>
          <w:szCs w:val="28"/>
        </w:rPr>
        <w:t>Кузовлев</w:t>
      </w:r>
      <w:proofErr w:type="spellEnd"/>
      <w:r>
        <w:rPr>
          <w:rFonts w:eastAsia="Times New Roman"/>
          <w:sz w:val="28"/>
          <w:szCs w:val="28"/>
        </w:rPr>
        <w:t xml:space="preserve"> В.П., Лапа Н.М. Английский язык. 8 класс. В 2 ч.  </w:t>
      </w:r>
    </w:p>
    <w:p w:rsidR="00F926BB" w:rsidRDefault="00F926BB" w:rsidP="00CA2BF3">
      <w:pPr>
        <w:numPr>
          <w:ilvl w:val="0"/>
          <w:numId w:val="15"/>
        </w:numPr>
        <w:tabs>
          <w:tab w:val="left" w:pos="980"/>
        </w:tabs>
        <w:ind w:left="9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8"/>
          <w:szCs w:val="28"/>
        </w:rPr>
        <w:t>Кузовлев</w:t>
      </w:r>
      <w:proofErr w:type="spellEnd"/>
      <w:r>
        <w:rPr>
          <w:rFonts w:eastAsia="Times New Roman"/>
          <w:sz w:val="28"/>
          <w:szCs w:val="28"/>
        </w:rPr>
        <w:t xml:space="preserve"> В.П., Лапа Н.М. Английский язык. 9 класс. В 2 ч.  </w:t>
      </w:r>
    </w:p>
    <w:p w:rsidR="00F926BB" w:rsidRDefault="00F926BB" w:rsidP="00F926BB">
      <w:pPr>
        <w:spacing w:line="46" w:lineRule="exact"/>
        <w:rPr>
          <w:rFonts w:eastAsia="Times New Roman"/>
          <w:sz w:val="24"/>
          <w:szCs w:val="24"/>
        </w:rPr>
      </w:pPr>
    </w:p>
    <w:p w:rsidR="00F926BB" w:rsidRDefault="00F926BB" w:rsidP="00F926BB">
      <w:pPr>
        <w:spacing w:line="50" w:lineRule="exact"/>
        <w:rPr>
          <w:rFonts w:eastAsia="Times New Roman"/>
          <w:sz w:val="28"/>
          <w:szCs w:val="28"/>
        </w:rPr>
      </w:pPr>
    </w:p>
    <w:p w:rsidR="00F926BB" w:rsidRDefault="00F926BB" w:rsidP="00CA2BF3">
      <w:pPr>
        <w:numPr>
          <w:ilvl w:val="0"/>
          <w:numId w:val="15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Тесты, игры, карточки. Книги для чтения.</w:t>
      </w:r>
    </w:p>
    <w:p w:rsidR="00F926BB" w:rsidRDefault="00F926BB" w:rsidP="00F926BB">
      <w:pPr>
        <w:spacing w:line="46" w:lineRule="exact"/>
        <w:rPr>
          <w:rFonts w:eastAsia="Times New Roman"/>
          <w:sz w:val="28"/>
          <w:szCs w:val="28"/>
        </w:rPr>
      </w:pPr>
    </w:p>
    <w:p w:rsidR="00F926BB" w:rsidRDefault="00F926BB" w:rsidP="00CA2BF3">
      <w:pPr>
        <w:numPr>
          <w:ilvl w:val="0"/>
          <w:numId w:val="15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Двуязычные словари.</w:t>
      </w:r>
    </w:p>
    <w:p w:rsidR="00F926BB" w:rsidRDefault="00F926BB" w:rsidP="00F926BB">
      <w:pPr>
        <w:spacing w:line="200" w:lineRule="exact"/>
        <w:rPr>
          <w:sz w:val="20"/>
          <w:szCs w:val="20"/>
        </w:rPr>
      </w:pPr>
    </w:p>
    <w:p w:rsidR="00F926BB" w:rsidRDefault="00F926BB" w:rsidP="00F926B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Печатные пособия:</w:t>
      </w:r>
    </w:p>
    <w:p w:rsidR="00F926BB" w:rsidRDefault="00F926BB" w:rsidP="00F926BB">
      <w:pPr>
        <w:spacing w:line="38" w:lineRule="exact"/>
        <w:rPr>
          <w:sz w:val="20"/>
          <w:szCs w:val="20"/>
        </w:rPr>
      </w:pPr>
    </w:p>
    <w:p w:rsidR="00F926BB" w:rsidRDefault="00F926BB" w:rsidP="00CA2BF3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Алфавит (настенная таблица)</w:t>
      </w:r>
    </w:p>
    <w:p w:rsidR="00F926BB" w:rsidRDefault="00F926BB" w:rsidP="00F926BB">
      <w:pPr>
        <w:spacing w:line="50" w:lineRule="exact"/>
        <w:rPr>
          <w:rFonts w:eastAsia="Times New Roman"/>
          <w:sz w:val="28"/>
          <w:szCs w:val="28"/>
        </w:rPr>
      </w:pPr>
    </w:p>
    <w:p w:rsidR="00F926BB" w:rsidRDefault="00F926BB" w:rsidP="00CA2BF3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Дидактические таблицы по темам</w:t>
      </w:r>
    </w:p>
    <w:p w:rsidR="00F926BB" w:rsidRDefault="00F926BB" w:rsidP="00F926BB">
      <w:pPr>
        <w:spacing w:line="60" w:lineRule="exact"/>
        <w:rPr>
          <w:rFonts w:eastAsia="Times New Roman"/>
          <w:sz w:val="28"/>
          <w:szCs w:val="28"/>
        </w:rPr>
      </w:pPr>
    </w:p>
    <w:p w:rsidR="00F926BB" w:rsidRDefault="00F926BB" w:rsidP="00CA2BF3">
      <w:pPr>
        <w:numPr>
          <w:ilvl w:val="0"/>
          <w:numId w:val="16"/>
        </w:numPr>
        <w:tabs>
          <w:tab w:val="left" w:pos="980"/>
        </w:tabs>
        <w:spacing w:line="270" w:lineRule="auto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Грамматические таблицы к основным разделам грамматического материала, содержащегося в стандартах</w:t>
      </w:r>
    </w:p>
    <w:p w:rsidR="00F926BB" w:rsidRDefault="00F926BB" w:rsidP="00F926BB">
      <w:pPr>
        <w:spacing w:line="11" w:lineRule="exact"/>
        <w:rPr>
          <w:rFonts w:eastAsia="Times New Roman"/>
          <w:sz w:val="28"/>
          <w:szCs w:val="28"/>
        </w:rPr>
      </w:pPr>
    </w:p>
    <w:p w:rsidR="00F926BB" w:rsidRDefault="00F926BB" w:rsidP="00F926BB">
      <w:pPr>
        <w:spacing w:line="50" w:lineRule="exact"/>
        <w:rPr>
          <w:rFonts w:eastAsia="Times New Roman"/>
          <w:sz w:val="28"/>
          <w:szCs w:val="28"/>
        </w:rPr>
      </w:pPr>
    </w:p>
    <w:p w:rsidR="00F926BB" w:rsidRDefault="00F926BB" w:rsidP="00F926BB">
      <w:pPr>
        <w:spacing w:line="226" w:lineRule="exact"/>
        <w:rPr>
          <w:sz w:val="20"/>
          <w:szCs w:val="20"/>
        </w:rPr>
      </w:pPr>
    </w:p>
    <w:p w:rsidR="00F926BB" w:rsidRDefault="00F926BB" w:rsidP="00F926B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Экранно-звуковые пособия:</w:t>
      </w:r>
    </w:p>
    <w:p w:rsidR="00F926BB" w:rsidRDefault="00F926BB" w:rsidP="00F926BB">
      <w:pPr>
        <w:spacing w:line="38" w:lineRule="exact"/>
        <w:rPr>
          <w:sz w:val="20"/>
          <w:szCs w:val="20"/>
        </w:rPr>
      </w:pPr>
    </w:p>
    <w:p w:rsidR="00F926BB" w:rsidRDefault="00F926BB" w:rsidP="00CA2BF3">
      <w:pPr>
        <w:numPr>
          <w:ilvl w:val="0"/>
          <w:numId w:val="17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Аудиозаписи, CD, MP3.</w:t>
      </w:r>
    </w:p>
    <w:p w:rsidR="00F926BB" w:rsidRDefault="00F926BB" w:rsidP="00F926BB">
      <w:pPr>
        <w:spacing w:line="64" w:lineRule="exact"/>
        <w:rPr>
          <w:rFonts w:eastAsia="Times New Roman"/>
          <w:sz w:val="28"/>
          <w:szCs w:val="28"/>
        </w:rPr>
      </w:pPr>
    </w:p>
    <w:p w:rsidR="00F926BB" w:rsidRDefault="00F926BB" w:rsidP="00CA2BF3">
      <w:pPr>
        <w:numPr>
          <w:ilvl w:val="0"/>
          <w:numId w:val="17"/>
        </w:numPr>
        <w:tabs>
          <w:tab w:val="left" w:pos="980"/>
        </w:tabs>
        <w:spacing w:line="263" w:lineRule="auto"/>
        <w:ind w:left="98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Таблицы, соответствующие основным разделам грамматического материала.</w:t>
      </w:r>
    </w:p>
    <w:p w:rsidR="00F926BB" w:rsidRDefault="00F926BB" w:rsidP="00F926BB">
      <w:pPr>
        <w:spacing w:line="400" w:lineRule="exact"/>
        <w:rPr>
          <w:sz w:val="20"/>
          <w:szCs w:val="20"/>
        </w:rPr>
      </w:pPr>
    </w:p>
    <w:p w:rsidR="00F926BB" w:rsidRDefault="00F926BB" w:rsidP="00F926B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Технические средства обучения</w:t>
      </w:r>
    </w:p>
    <w:p w:rsidR="00F926BB" w:rsidRDefault="00F926BB" w:rsidP="00F926BB">
      <w:pPr>
        <w:spacing w:line="38" w:lineRule="exact"/>
        <w:rPr>
          <w:sz w:val="20"/>
          <w:szCs w:val="20"/>
        </w:rPr>
      </w:pPr>
    </w:p>
    <w:p w:rsidR="00F926BB" w:rsidRDefault="00F926BB" w:rsidP="00F926BB">
      <w:pPr>
        <w:tabs>
          <w:tab w:val="left" w:pos="68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Компьютер со звуковой картой.</w:t>
      </w:r>
    </w:p>
    <w:p w:rsidR="00CA2BF3" w:rsidRDefault="00F926BB" w:rsidP="00CA2BF3">
      <w:pPr>
        <w:tabs>
          <w:tab w:val="left" w:pos="68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Многофункциональное устройство принт</w:t>
      </w:r>
      <w:r w:rsidR="00CA2BF3">
        <w:rPr>
          <w:rFonts w:eastAsia="Times New Roman"/>
          <w:sz w:val="28"/>
          <w:szCs w:val="28"/>
        </w:rPr>
        <w:t xml:space="preserve">ер-сканер-копир </w:t>
      </w:r>
      <w:proofErr w:type="gramStart"/>
      <w:r w:rsidR="00CA2BF3">
        <w:rPr>
          <w:rFonts w:eastAsia="Times New Roman"/>
          <w:sz w:val="28"/>
          <w:szCs w:val="28"/>
        </w:rPr>
        <w:t>струйный</w:t>
      </w:r>
      <w:proofErr w:type="gramEnd"/>
      <w:r>
        <w:rPr>
          <w:rFonts w:eastAsia="Times New Roman"/>
          <w:sz w:val="28"/>
          <w:szCs w:val="28"/>
        </w:rPr>
        <w:t>.</w:t>
      </w:r>
    </w:p>
    <w:p w:rsidR="00CA2BF3" w:rsidRDefault="00CA2BF3" w:rsidP="00CA2BF3">
      <w:pPr>
        <w:tabs>
          <w:tab w:val="left" w:pos="68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 w:rsidR="00F926BB">
        <w:rPr>
          <w:rFonts w:eastAsia="Times New Roman"/>
          <w:sz w:val="28"/>
          <w:szCs w:val="28"/>
        </w:rPr>
        <w:t>Мультимедийный</w:t>
      </w:r>
      <w:proofErr w:type="spellEnd"/>
      <w:r w:rsidR="00F926BB">
        <w:rPr>
          <w:rFonts w:eastAsia="Times New Roman"/>
          <w:sz w:val="28"/>
          <w:szCs w:val="28"/>
        </w:rPr>
        <w:t xml:space="preserve"> проектор.</w:t>
      </w:r>
    </w:p>
    <w:p w:rsidR="00F926BB" w:rsidRDefault="00CA2BF3" w:rsidP="00CA2BF3">
      <w:pPr>
        <w:tabs>
          <w:tab w:val="left" w:pos="680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F926BB">
        <w:rPr>
          <w:rFonts w:eastAsia="Times New Roman"/>
          <w:sz w:val="28"/>
          <w:szCs w:val="28"/>
        </w:rPr>
        <w:t>Экспозиционный экран.</w:t>
      </w:r>
    </w:p>
    <w:p w:rsidR="00F926BB" w:rsidRDefault="00F926BB" w:rsidP="00F926BB">
      <w:pPr>
        <w:spacing w:line="200" w:lineRule="exact"/>
        <w:rPr>
          <w:sz w:val="20"/>
          <w:szCs w:val="20"/>
        </w:rPr>
      </w:pPr>
    </w:p>
    <w:p w:rsidR="00F926BB" w:rsidRDefault="00F926BB" w:rsidP="00F926BB">
      <w:pPr>
        <w:spacing w:line="226" w:lineRule="exact"/>
        <w:rPr>
          <w:sz w:val="20"/>
          <w:szCs w:val="20"/>
        </w:rPr>
      </w:pPr>
    </w:p>
    <w:p w:rsidR="00F926BB" w:rsidRDefault="00F926BB" w:rsidP="00F926BB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Интернет-ресурсы</w:t>
      </w:r>
    </w:p>
    <w:p w:rsidR="00F926BB" w:rsidRDefault="00F926BB" w:rsidP="00F926BB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https://www.youtube.com</w:t>
      </w:r>
    </w:p>
    <w:p w:rsidR="00F926BB" w:rsidRDefault="00F926BB" w:rsidP="00F926BB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https://agendaweb.org</w:t>
      </w:r>
    </w:p>
    <w:p w:rsidR="00F926BB" w:rsidRDefault="00F926BB" w:rsidP="00F926BB">
      <w:pPr>
        <w:spacing w:line="2" w:lineRule="exact"/>
        <w:rPr>
          <w:sz w:val="20"/>
          <w:szCs w:val="20"/>
        </w:rPr>
      </w:pPr>
    </w:p>
    <w:p w:rsidR="00F926BB" w:rsidRDefault="00F926BB" w:rsidP="00F926BB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https://quizlet.com</w:t>
      </w:r>
    </w:p>
    <w:p w:rsidR="00F926BB" w:rsidRDefault="00F926BB" w:rsidP="00F926BB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https://eng5.ru/useful/vocabulary</w:t>
      </w:r>
    </w:p>
    <w:p w:rsidR="00F926BB" w:rsidRDefault="00F926BB" w:rsidP="00F926BB">
      <w:pPr>
        <w:spacing w:line="3" w:lineRule="exact"/>
        <w:rPr>
          <w:sz w:val="20"/>
          <w:szCs w:val="20"/>
        </w:rPr>
      </w:pPr>
    </w:p>
    <w:p w:rsidR="00F926BB" w:rsidRDefault="00F926BB" w:rsidP="00F926BB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https://plickers.com</w:t>
      </w:r>
    </w:p>
    <w:p w:rsidR="00E14C61" w:rsidRDefault="00E14C61" w:rsidP="00A73F5A">
      <w:pPr>
        <w:spacing w:line="200" w:lineRule="exact"/>
        <w:rPr>
          <w:sz w:val="20"/>
          <w:szCs w:val="20"/>
        </w:rPr>
      </w:pPr>
    </w:p>
    <w:sectPr w:rsidR="00E14C61" w:rsidSect="00895FAA">
      <w:pgSz w:w="11900" w:h="16836"/>
      <w:pgMar w:top="698" w:right="848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902"/>
    <w:multiLevelType w:val="hybridMultilevel"/>
    <w:tmpl w:val="52FAACF0"/>
    <w:lvl w:ilvl="0" w:tplc="1D7A181C">
      <w:start w:val="1"/>
      <w:numFmt w:val="bullet"/>
      <w:lvlText w:val="-"/>
      <w:lvlJc w:val="left"/>
    </w:lvl>
    <w:lvl w:ilvl="1" w:tplc="4F1401FC">
      <w:numFmt w:val="decimal"/>
      <w:lvlText w:val=""/>
      <w:lvlJc w:val="left"/>
    </w:lvl>
    <w:lvl w:ilvl="2" w:tplc="8E281D24">
      <w:numFmt w:val="decimal"/>
      <w:lvlText w:val=""/>
      <w:lvlJc w:val="left"/>
    </w:lvl>
    <w:lvl w:ilvl="3" w:tplc="458EC21A">
      <w:numFmt w:val="decimal"/>
      <w:lvlText w:val=""/>
      <w:lvlJc w:val="left"/>
    </w:lvl>
    <w:lvl w:ilvl="4" w:tplc="08F27E26">
      <w:numFmt w:val="decimal"/>
      <w:lvlText w:val=""/>
      <w:lvlJc w:val="left"/>
    </w:lvl>
    <w:lvl w:ilvl="5" w:tplc="D856EF40">
      <w:numFmt w:val="decimal"/>
      <w:lvlText w:val=""/>
      <w:lvlJc w:val="left"/>
    </w:lvl>
    <w:lvl w:ilvl="6" w:tplc="1C9C0DEA">
      <w:numFmt w:val="decimal"/>
      <w:lvlText w:val=""/>
      <w:lvlJc w:val="left"/>
    </w:lvl>
    <w:lvl w:ilvl="7" w:tplc="23F6D888">
      <w:numFmt w:val="decimal"/>
      <w:lvlText w:val=""/>
      <w:lvlJc w:val="left"/>
    </w:lvl>
    <w:lvl w:ilvl="8" w:tplc="75747B46">
      <w:numFmt w:val="decimal"/>
      <w:lvlText w:val=""/>
      <w:lvlJc w:val="left"/>
    </w:lvl>
  </w:abstractNum>
  <w:abstractNum w:abstractNumId="1">
    <w:nsid w:val="00000DDC"/>
    <w:multiLevelType w:val="hybridMultilevel"/>
    <w:tmpl w:val="4F7A91D0"/>
    <w:lvl w:ilvl="0" w:tplc="5238BBBC">
      <w:start w:val="1"/>
      <w:numFmt w:val="bullet"/>
      <w:lvlText w:val="•"/>
      <w:lvlJc w:val="left"/>
    </w:lvl>
    <w:lvl w:ilvl="1" w:tplc="C1FC95F4">
      <w:numFmt w:val="decimal"/>
      <w:lvlText w:val=""/>
      <w:lvlJc w:val="left"/>
    </w:lvl>
    <w:lvl w:ilvl="2" w:tplc="1BF4A696">
      <w:numFmt w:val="decimal"/>
      <w:lvlText w:val=""/>
      <w:lvlJc w:val="left"/>
    </w:lvl>
    <w:lvl w:ilvl="3" w:tplc="6A8CDE2E">
      <w:numFmt w:val="decimal"/>
      <w:lvlText w:val=""/>
      <w:lvlJc w:val="left"/>
    </w:lvl>
    <w:lvl w:ilvl="4" w:tplc="3A94C5D8">
      <w:numFmt w:val="decimal"/>
      <w:lvlText w:val=""/>
      <w:lvlJc w:val="left"/>
    </w:lvl>
    <w:lvl w:ilvl="5" w:tplc="6E868A3E">
      <w:numFmt w:val="decimal"/>
      <w:lvlText w:val=""/>
      <w:lvlJc w:val="left"/>
    </w:lvl>
    <w:lvl w:ilvl="6" w:tplc="01D48CD6">
      <w:numFmt w:val="decimal"/>
      <w:lvlText w:val=""/>
      <w:lvlJc w:val="left"/>
    </w:lvl>
    <w:lvl w:ilvl="7" w:tplc="62FA7ACC">
      <w:numFmt w:val="decimal"/>
      <w:lvlText w:val=""/>
      <w:lvlJc w:val="left"/>
    </w:lvl>
    <w:lvl w:ilvl="8" w:tplc="5B3A294A">
      <w:numFmt w:val="decimal"/>
      <w:lvlText w:val=""/>
      <w:lvlJc w:val="left"/>
    </w:lvl>
  </w:abstractNum>
  <w:abstractNum w:abstractNumId="2">
    <w:nsid w:val="00001366"/>
    <w:multiLevelType w:val="hybridMultilevel"/>
    <w:tmpl w:val="7FE29604"/>
    <w:lvl w:ilvl="0" w:tplc="7C424D0E">
      <w:start w:val="1"/>
      <w:numFmt w:val="bullet"/>
      <w:lvlText w:val="с"/>
      <w:lvlJc w:val="left"/>
    </w:lvl>
    <w:lvl w:ilvl="1" w:tplc="6D782392">
      <w:numFmt w:val="decimal"/>
      <w:lvlText w:val=""/>
      <w:lvlJc w:val="left"/>
    </w:lvl>
    <w:lvl w:ilvl="2" w:tplc="011278FE">
      <w:numFmt w:val="decimal"/>
      <w:lvlText w:val=""/>
      <w:lvlJc w:val="left"/>
    </w:lvl>
    <w:lvl w:ilvl="3" w:tplc="26CE2750">
      <w:numFmt w:val="decimal"/>
      <w:lvlText w:val=""/>
      <w:lvlJc w:val="left"/>
    </w:lvl>
    <w:lvl w:ilvl="4" w:tplc="7E24D2E6">
      <w:numFmt w:val="decimal"/>
      <w:lvlText w:val=""/>
      <w:lvlJc w:val="left"/>
    </w:lvl>
    <w:lvl w:ilvl="5" w:tplc="7898FEC2">
      <w:numFmt w:val="decimal"/>
      <w:lvlText w:val=""/>
      <w:lvlJc w:val="left"/>
    </w:lvl>
    <w:lvl w:ilvl="6" w:tplc="F17A7364">
      <w:numFmt w:val="decimal"/>
      <w:lvlText w:val=""/>
      <w:lvlJc w:val="left"/>
    </w:lvl>
    <w:lvl w:ilvl="7" w:tplc="21B21286">
      <w:numFmt w:val="decimal"/>
      <w:lvlText w:val=""/>
      <w:lvlJc w:val="left"/>
    </w:lvl>
    <w:lvl w:ilvl="8" w:tplc="09CE6D62">
      <w:numFmt w:val="decimal"/>
      <w:lvlText w:val=""/>
      <w:lvlJc w:val="left"/>
    </w:lvl>
  </w:abstractNum>
  <w:abstractNum w:abstractNumId="3">
    <w:nsid w:val="00001CD0"/>
    <w:multiLevelType w:val="hybridMultilevel"/>
    <w:tmpl w:val="AC5CC50A"/>
    <w:lvl w:ilvl="0" w:tplc="CC66F0B0">
      <w:start w:val="1"/>
      <w:numFmt w:val="bullet"/>
      <w:lvlText w:val=""/>
      <w:lvlJc w:val="left"/>
    </w:lvl>
    <w:lvl w:ilvl="1" w:tplc="56A20A9E">
      <w:numFmt w:val="decimal"/>
      <w:lvlText w:val=""/>
      <w:lvlJc w:val="left"/>
    </w:lvl>
    <w:lvl w:ilvl="2" w:tplc="8D266B0C">
      <w:numFmt w:val="decimal"/>
      <w:lvlText w:val=""/>
      <w:lvlJc w:val="left"/>
    </w:lvl>
    <w:lvl w:ilvl="3" w:tplc="46C44774">
      <w:numFmt w:val="decimal"/>
      <w:lvlText w:val=""/>
      <w:lvlJc w:val="left"/>
    </w:lvl>
    <w:lvl w:ilvl="4" w:tplc="ADECBF5A">
      <w:numFmt w:val="decimal"/>
      <w:lvlText w:val=""/>
      <w:lvlJc w:val="left"/>
    </w:lvl>
    <w:lvl w:ilvl="5" w:tplc="8FF4EBC8">
      <w:numFmt w:val="decimal"/>
      <w:lvlText w:val=""/>
      <w:lvlJc w:val="left"/>
    </w:lvl>
    <w:lvl w:ilvl="6" w:tplc="E9C48A52">
      <w:numFmt w:val="decimal"/>
      <w:lvlText w:val=""/>
      <w:lvlJc w:val="left"/>
    </w:lvl>
    <w:lvl w:ilvl="7" w:tplc="E648FC00">
      <w:numFmt w:val="decimal"/>
      <w:lvlText w:val=""/>
      <w:lvlJc w:val="left"/>
    </w:lvl>
    <w:lvl w:ilvl="8" w:tplc="24621DDC">
      <w:numFmt w:val="decimal"/>
      <w:lvlText w:val=""/>
      <w:lvlJc w:val="left"/>
    </w:lvl>
  </w:abstractNum>
  <w:abstractNum w:abstractNumId="4">
    <w:nsid w:val="000022CD"/>
    <w:multiLevelType w:val="hybridMultilevel"/>
    <w:tmpl w:val="ED185D3E"/>
    <w:lvl w:ilvl="0" w:tplc="ACBAFEEC">
      <w:start w:val="1"/>
      <w:numFmt w:val="bullet"/>
      <w:lvlText w:val="-"/>
      <w:lvlJc w:val="left"/>
    </w:lvl>
    <w:lvl w:ilvl="1" w:tplc="3268502A">
      <w:numFmt w:val="decimal"/>
      <w:lvlText w:val=""/>
      <w:lvlJc w:val="left"/>
    </w:lvl>
    <w:lvl w:ilvl="2" w:tplc="DC04480E">
      <w:numFmt w:val="decimal"/>
      <w:lvlText w:val=""/>
      <w:lvlJc w:val="left"/>
    </w:lvl>
    <w:lvl w:ilvl="3" w:tplc="C14AAEC0">
      <w:numFmt w:val="decimal"/>
      <w:lvlText w:val=""/>
      <w:lvlJc w:val="left"/>
    </w:lvl>
    <w:lvl w:ilvl="4" w:tplc="6B6A1C9A">
      <w:numFmt w:val="decimal"/>
      <w:lvlText w:val=""/>
      <w:lvlJc w:val="left"/>
    </w:lvl>
    <w:lvl w:ilvl="5" w:tplc="81563B16">
      <w:numFmt w:val="decimal"/>
      <w:lvlText w:val=""/>
      <w:lvlJc w:val="left"/>
    </w:lvl>
    <w:lvl w:ilvl="6" w:tplc="0486C028">
      <w:numFmt w:val="decimal"/>
      <w:lvlText w:val=""/>
      <w:lvlJc w:val="left"/>
    </w:lvl>
    <w:lvl w:ilvl="7" w:tplc="43C420AA">
      <w:numFmt w:val="decimal"/>
      <w:lvlText w:val=""/>
      <w:lvlJc w:val="left"/>
    </w:lvl>
    <w:lvl w:ilvl="8" w:tplc="8320D914">
      <w:numFmt w:val="decimal"/>
      <w:lvlText w:val=""/>
      <w:lvlJc w:val="left"/>
    </w:lvl>
  </w:abstractNum>
  <w:abstractNum w:abstractNumId="5">
    <w:nsid w:val="0000261E"/>
    <w:multiLevelType w:val="hybridMultilevel"/>
    <w:tmpl w:val="B35A29A8"/>
    <w:lvl w:ilvl="0" w:tplc="72AEF4E2">
      <w:start w:val="1"/>
      <w:numFmt w:val="bullet"/>
      <w:lvlText w:val=""/>
      <w:lvlJc w:val="left"/>
    </w:lvl>
    <w:lvl w:ilvl="1" w:tplc="04545D20">
      <w:numFmt w:val="decimal"/>
      <w:lvlText w:val=""/>
      <w:lvlJc w:val="left"/>
    </w:lvl>
    <w:lvl w:ilvl="2" w:tplc="2A7AFDF0">
      <w:numFmt w:val="decimal"/>
      <w:lvlText w:val=""/>
      <w:lvlJc w:val="left"/>
    </w:lvl>
    <w:lvl w:ilvl="3" w:tplc="948081B4">
      <w:numFmt w:val="decimal"/>
      <w:lvlText w:val=""/>
      <w:lvlJc w:val="left"/>
    </w:lvl>
    <w:lvl w:ilvl="4" w:tplc="650C0B3C">
      <w:numFmt w:val="decimal"/>
      <w:lvlText w:val=""/>
      <w:lvlJc w:val="left"/>
    </w:lvl>
    <w:lvl w:ilvl="5" w:tplc="616AB632">
      <w:numFmt w:val="decimal"/>
      <w:lvlText w:val=""/>
      <w:lvlJc w:val="left"/>
    </w:lvl>
    <w:lvl w:ilvl="6" w:tplc="0AF4AA86">
      <w:numFmt w:val="decimal"/>
      <w:lvlText w:val=""/>
      <w:lvlJc w:val="left"/>
    </w:lvl>
    <w:lvl w:ilvl="7" w:tplc="5496771A">
      <w:numFmt w:val="decimal"/>
      <w:lvlText w:val=""/>
      <w:lvlJc w:val="left"/>
    </w:lvl>
    <w:lvl w:ilvl="8" w:tplc="993059CA">
      <w:numFmt w:val="decimal"/>
      <w:lvlText w:val=""/>
      <w:lvlJc w:val="left"/>
    </w:lvl>
  </w:abstractNum>
  <w:abstractNum w:abstractNumId="6">
    <w:nsid w:val="000026CA"/>
    <w:multiLevelType w:val="hybridMultilevel"/>
    <w:tmpl w:val="589E03E8"/>
    <w:lvl w:ilvl="0" w:tplc="4C4C6AA0">
      <w:start w:val="1"/>
      <w:numFmt w:val="bullet"/>
      <w:lvlText w:val="-"/>
      <w:lvlJc w:val="left"/>
    </w:lvl>
    <w:lvl w:ilvl="1" w:tplc="DDB4F00A">
      <w:numFmt w:val="decimal"/>
      <w:lvlText w:val=""/>
      <w:lvlJc w:val="left"/>
    </w:lvl>
    <w:lvl w:ilvl="2" w:tplc="333019E6">
      <w:numFmt w:val="decimal"/>
      <w:lvlText w:val=""/>
      <w:lvlJc w:val="left"/>
    </w:lvl>
    <w:lvl w:ilvl="3" w:tplc="CBDEB6EA">
      <w:numFmt w:val="decimal"/>
      <w:lvlText w:val=""/>
      <w:lvlJc w:val="left"/>
    </w:lvl>
    <w:lvl w:ilvl="4" w:tplc="AFCEF588">
      <w:numFmt w:val="decimal"/>
      <w:lvlText w:val=""/>
      <w:lvlJc w:val="left"/>
    </w:lvl>
    <w:lvl w:ilvl="5" w:tplc="0BAAD05E">
      <w:numFmt w:val="decimal"/>
      <w:lvlText w:val=""/>
      <w:lvlJc w:val="left"/>
    </w:lvl>
    <w:lvl w:ilvl="6" w:tplc="410609FC">
      <w:numFmt w:val="decimal"/>
      <w:lvlText w:val=""/>
      <w:lvlJc w:val="left"/>
    </w:lvl>
    <w:lvl w:ilvl="7" w:tplc="56569496">
      <w:numFmt w:val="decimal"/>
      <w:lvlText w:val=""/>
      <w:lvlJc w:val="left"/>
    </w:lvl>
    <w:lvl w:ilvl="8" w:tplc="B90C83D6">
      <w:numFmt w:val="decimal"/>
      <w:lvlText w:val=""/>
      <w:lvlJc w:val="left"/>
    </w:lvl>
  </w:abstractNum>
  <w:abstractNum w:abstractNumId="7">
    <w:nsid w:val="0000288F"/>
    <w:multiLevelType w:val="hybridMultilevel"/>
    <w:tmpl w:val="18827E46"/>
    <w:lvl w:ilvl="0" w:tplc="A60454B0">
      <w:start w:val="1"/>
      <w:numFmt w:val="bullet"/>
      <w:lvlText w:val="-"/>
      <w:lvlJc w:val="left"/>
    </w:lvl>
    <w:lvl w:ilvl="1" w:tplc="4E3A573E">
      <w:numFmt w:val="decimal"/>
      <w:lvlText w:val=""/>
      <w:lvlJc w:val="left"/>
    </w:lvl>
    <w:lvl w:ilvl="2" w:tplc="7BB8B5AE">
      <w:numFmt w:val="decimal"/>
      <w:lvlText w:val=""/>
      <w:lvlJc w:val="left"/>
    </w:lvl>
    <w:lvl w:ilvl="3" w:tplc="5F3601AA">
      <w:numFmt w:val="decimal"/>
      <w:lvlText w:val=""/>
      <w:lvlJc w:val="left"/>
    </w:lvl>
    <w:lvl w:ilvl="4" w:tplc="32E28300">
      <w:numFmt w:val="decimal"/>
      <w:lvlText w:val=""/>
      <w:lvlJc w:val="left"/>
    </w:lvl>
    <w:lvl w:ilvl="5" w:tplc="0840D8D2">
      <w:numFmt w:val="decimal"/>
      <w:lvlText w:val=""/>
      <w:lvlJc w:val="left"/>
    </w:lvl>
    <w:lvl w:ilvl="6" w:tplc="98D46494">
      <w:numFmt w:val="decimal"/>
      <w:lvlText w:val=""/>
      <w:lvlJc w:val="left"/>
    </w:lvl>
    <w:lvl w:ilvl="7" w:tplc="FAB0BB24">
      <w:numFmt w:val="decimal"/>
      <w:lvlText w:val=""/>
      <w:lvlJc w:val="left"/>
    </w:lvl>
    <w:lvl w:ilvl="8" w:tplc="E4BC8FAE">
      <w:numFmt w:val="decimal"/>
      <w:lvlText w:val=""/>
      <w:lvlJc w:val="left"/>
    </w:lvl>
  </w:abstractNum>
  <w:abstractNum w:abstractNumId="8">
    <w:nsid w:val="00002C49"/>
    <w:multiLevelType w:val="hybridMultilevel"/>
    <w:tmpl w:val="9B2C9716"/>
    <w:lvl w:ilvl="0" w:tplc="8E98F1C8">
      <w:start w:val="1"/>
      <w:numFmt w:val="bullet"/>
      <w:lvlText w:val="•"/>
      <w:lvlJc w:val="left"/>
    </w:lvl>
    <w:lvl w:ilvl="1" w:tplc="3516E960">
      <w:numFmt w:val="decimal"/>
      <w:lvlText w:val=""/>
      <w:lvlJc w:val="left"/>
    </w:lvl>
    <w:lvl w:ilvl="2" w:tplc="C7A6CBF0">
      <w:numFmt w:val="decimal"/>
      <w:lvlText w:val=""/>
      <w:lvlJc w:val="left"/>
    </w:lvl>
    <w:lvl w:ilvl="3" w:tplc="672C9354">
      <w:numFmt w:val="decimal"/>
      <w:lvlText w:val=""/>
      <w:lvlJc w:val="left"/>
    </w:lvl>
    <w:lvl w:ilvl="4" w:tplc="8270682E">
      <w:numFmt w:val="decimal"/>
      <w:lvlText w:val=""/>
      <w:lvlJc w:val="left"/>
    </w:lvl>
    <w:lvl w:ilvl="5" w:tplc="4AC26E9E">
      <w:numFmt w:val="decimal"/>
      <w:lvlText w:val=""/>
      <w:lvlJc w:val="left"/>
    </w:lvl>
    <w:lvl w:ilvl="6" w:tplc="19E846AC">
      <w:numFmt w:val="decimal"/>
      <w:lvlText w:val=""/>
      <w:lvlJc w:val="left"/>
    </w:lvl>
    <w:lvl w:ilvl="7" w:tplc="C1F0860C">
      <w:numFmt w:val="decimal"/>
      <w:lvlText w:val=""/>
      <w:lvlJc w:val="left"/>
    </w:lvl>
    <w:lvl w:ilvl="8" w:tplc="D9E0FFAA">
      <w:numFmt w:val="decimal"/>
      <w:lvlText w:val=""/>
      <w:lvlJc w:val="left"/>
    </w:lvl>
  </w:abstractNum>
  <w:abstractNum w:abstractNumId="9">
    <w:nsid w:val="00002E40"/>
    <w:multiLevelType w:val="hybridMultilevel"/>
    <w:tmpl w:val="83327E30"/>
    <w:lvl w:ilvl="0" w:tplc="6D026A46">
      <w:start w:val="1"/>
      <w:numFmt w:val="bullet"/>
      <w:lvlText w:val="и"/>
      <w:lvlJc w:val="left"/>
    </w:lvl>
    <w:lvl w:ilvl="1" w:tplc="77AC86AC">
      <w:numFmt w:val="decimal"/>
      <w:lvlText w:val=""/>
      <w:lvlJc w:val="left"/>
    </w:lvl>
    <w:lvl w:ilvl="2" w:tplc="0EE24F1A">
      <w:numFmt w:val="decimal"/>
      <w:lvlText w:val=""/>
      <w:lvlJc w:val="left"/>
    </w:lvl>
    <w:lvl w:ilvl="3" w:tplc="17CE805A">
      <w:numFmt w:val="decimal"/>
      <w:lvlText w:val=""/>
      <w:lvlJc w:val="left"/>
    </w:lvl>
    <w:lvl w:ilvl="4" w:tplc="72E402EC">
      <w:numFmt w:val="decimal"/>
      <w:lvlText w:val=""/>
      <w:lvlJc w:val="left"/>
    </w:lvl>
    <w:lvl w:ilvl="5" w:tplc="63E81A44">
      <w:numFmt w:val="decimal"/>
      <w:lvlText w:val=""/>
      <w:lvlJc w:val="left"/>
    </w:lvl>
    <w:lvl w:ilvl="6" w:tplc="FFA60812">
      <w:numFmt w:val="decimal"/>
      <w:lvlText w:val=""/>
      <w:lvlJc w:val="left"/>
    </w:lvl>
    <w:lvl w:ilvl="7" w:tplc="1DE437DC">
      <w:numFmt w:val="decimal"/>
      <w:lvlText w:val=""/>
      <w:lvlJc w:val="left"/>
    </w:lvl>
    <w:lvl w:ilvl="8" w:tplc="601C7D9E">
      <w:numFmt w:val="decimal"/>
      <w:lvlText w:val=""/>
      <w:lvlJc w:val="left"/>
    </w:lvl>
  </w:abstractNum>
  <w:abstractNum w:abstractNumId="10">
    <w:nsid w:val="00002FFF"/>
    <w:multiLevelType w:val="hybridMultilevel"/>
    <w:tmpl w:val="C67AB310"/>
    <w:lvl w:ilvl="0" w:tplc="E550EDD2">
      <w:start w:val="1"/>
      <w:numFmt w:val="bullet"/>
      <w:lvlText w:val="-"/>
      <w:lvlJc w:val="left"/>
    </w:lvl>
    <w:lvl w:ilvl="1" w:tplc="3CEA50FC">
      <w:start w:val="2"/>
      <w:numFmt w:val="decimal"/>
      <w:lvlText w:val="%2."/>
      <w:lvlJc w:val="left"/>
    </w:lvl>
    <w:lvl w:ilvl="2" w:tplc="5C04587A">
      <w:start w:val="1"/>
      <w:numFmt w:val="bullet"/>
      <w:lvlText w:val="В"/>
      <w:lvlJc w:val="left"/>
    </w:lvl>
    <w:lvl w:ilvl="3" w:tplc="BCE2DE40">
      <w:numFmt w:val="decimal"/>
      <w:lvlText w:val=""/>
      <w:lvlJc w:val="left"/>
    </w:lvl>
    <w:lvl w:ilvl="4" w:tplc="B8701804">
      <w:numFmt w:val="decimal"/>
      <w:lvlText w:val=""/>
      <w:lvlJc w:val="left"/>
    </w:lvl>
    <w:lvl w:ilvl="5" w:tplc="C4800488">
      <w:numFmt w:val="decimal"/>
      <w:lvlText w:val=""/>
      <w:lvlJc w:val="left"/>
    </w:lvl>
    <w:lvl w:ilvl="6" w:tplc="4A726C8E">
      <w:numFmt w:val="decimal"/>
      <w:lvlText w:val=""/>
      <w:lvlJc w:val="left"/>
    </w:lvl>
    <w:lvl w:ilvl="7" w:tplc="DC52AE6E">
      <w:numFmt w:val="decimal"/>
      <w:lvlText w:val=""/>
      <w:lvlJc w:val="left"/>
    </w:lvl>
    <w:lvl w:ilvl="8" w:tplc="36FCB720">
      <w:numFmt w:val="decimal"/>
      <w:lvlText w:val=""/>
      <w:lvlJc w:val="left"/>
    </w:lvl>
  </w:abstractNum>
  <w:abstractNum w:abstractNumId="11">
    <w:nsid w:val="0000314F"/>
    <w:multiLevelType w:val="hybridMultilevel"/>
    <w:tmpl w:val="03A2AA88"/>
    <w:lvl w:ilvl="0" w:tplc="94761526">
      <w:start w:val="1"/>
      <w:numFmt w:val="bullet"/>
      <w:lvlText w:val="-"/>
      <w:lvlJc w:val="left"/>
    </w:lvl>
    <w:lvl w:ilvl="1" w:tplc="C50262BE">
      <w:numFmt w:val="decimal"/>
      <w:lvlText w:val=""/>
      <w:lvlJc w:val="left"/>
    </w:lvl>
    <w:lvl w:ilvl="2" w:tplc="6FEADA48">
      <w:numFmt w:val="decimal"/>
      <w:lvlText w:val=""/>
      <w:lvlJc w:val="left"/>
    </w:lvl>
    <w:lvl w:ilvl="3" w:tplc="86D41CF2">
      <w:numFmt w:val="decimal"/>
      <w:lvlText w:val=""/>
      <w:lvlJc w:val="left"/>
    </w:lvl>
    <w:lvl w:ilvl="4" w:tplc="C17E8C30">
      <w:numFmt w:val="decimal"/>
      <w:lvlText w:val=""/>
      <w:lvlJc w:val="left"/>
    </w:lvl>
    <w:lvl w:ilvl="5" w:tplc="79181EAE">
      <w:numFmt w:val="decimal"/>
      <w:lvlText w:val=""/>
      <w:lvlJc w:val="left"/>
    </w:lvl>
    <w:lvl w:ilvl="6" w:tplc="7BB8B6BC">
      <w:numFmt w:val="decimal"/>
      <w:lvlText w:val=""/>
      <w:lvlJc w:val="left"/>
    </w:lvl>
    <w:lvl w:ilvl="7" w:tplc="C0ECBA66">
      <w:numFmt w:val="decimal"/>
      <w:lvlText w:val=""/>
      <w:lvlJc w:val="left"/>
    </w:lvl>
    <w:lvl w:ilvl="8" w:tplc="58E83610">
      <w:numFmt w:val="decimal"/>
      <w:lvlText w:val=""/>
      <w:lvlJc w:val="left"/>
    </w:lvl>
  </w:abstractNum>
  <w:abstractNum w:abstractNumId="12">
    <w:nsid w:val="0000366B"/>
    <w:multiLevelType w:val="hybridMultilevel"/>
    <w:tmpl w:val="F2C074C2"/>
    <w:lvl w:ilvl="0" w:tplc="CF720370">
      <w:start w:val="1"/>
      <w:numFmt w:val="bullet"/>
      <w:lvlText w:val=""/>
      <w:lvlJc w:val="left"/>
    </w:lvl>
    <w:lvl w:ilvl="1" w:tplc="5AFAC642">
      <w:start w:val="1"/>
      <w:numFmt w:val="decimal"/>
      <w:lvlText w:val="%2."/>
      <w:lvlJc w:val="left"/>
    </w:lvl>
    <w:lvl w:ilvl="2" w:tplc="717628FA">
      <w:numFmt w:val="decimal"/>
      <w:lvlText w:val=""/>
      <w:lvlJc w:val="left"/>
    </w:lvl>
    <w:lvl w:ilvl="3" w:tplc="4BE85536">
      <w:numFmt w:val="decimal"/>
      <w:lvlText w:val=""/>
      <w:lvlJc w:val="left"/>
    </w:lvl>
    <w:lvl w:ilvl="4" w:tplc="66FEA8E2">
      <w:numFmt w:val="decimal"/>
      <w:lvlText w:val=""/>
      <w:lvlJc w:val="left"/>
    </w:lvl>
    <w:lvl w:ilvl="5" w:tplc="552A9B22">
      <w:numFmt w:val="decimal"/>
      <w:lvlText w:val=""/>
      <w:lvlJc w:val="left"/>
    </w:lvl>
    <w:lvl w:ilvl="6" w:tplc="FBB63F9E">
      <w:numFmt w:val="decimal"/>
      <w:lvlText w:val=""/>
      <w:lvlJc w:val="left"/>
    </w:lvl>
    <w:lvl w:ilvl="7" w:tplc="1472BBE8">
      <w:numFmt w:val="decimal"/>
      <w:lvlText w:val=""/>
      <w:lvlJc w:val="left"/>
    </w:lvl>
    <w:lvl w:ilvl="8" w:tplc="2B46AAC4">
      <w:numFmt w:val="decimal"/>
      <w:lvlText w:val=""/>
      <w:lvlJc w:val="left"/>
    </w:lvl>
  </w:abstractNum>
  <w:abstractNum w:abstractNumId="13">
    <w:nsid w:val="00003699"/>
    <w:multiLevelType w:val="hybridMultilevel"/>
    <w:tmpl w:val="4650D73E"/>
    <w:lvl w:ilvl="0" w:tplc="1D386544">
      <w:start w:val="1"/>
      <w:numFmt w:val="bullet"/>
      <w:lvlText w:val="-"/>
      <w:lvlJc w:val="left"/>
    </w:lvl>
    <w:lvl w:ilvl="1" w:tplc="3A2279C6">
      <w:numFmt w:val="decimal"/>
      <w:lvlText w:val=""/>
      <w:lvlJc w:val="left"/>
    </w:lvl>
    <w:lvl w:ilvl="2" w:tplc="0880638E">
      <w:numFmt w:val="decimal"/>
      <w:lvlText w:val=""/>
      <w:lvlJc w:val="left"/>
    </w:lvl>
    <w:lvl w:ilvl="3" w:tplc="98AC9A8A">
      <w:numFmt w:val="decimal"/>
      <w:lvlText w:val=""/>
      <w:lvlJc w:val="left"/>
    </w:lvl>
    <w:lvl w:ilvl="4" w:tplc="4A10CC08">
      <w:numFmt w:val="decimal"/>
      <w:lvlText w:val=""/>
      <w:lvlJc w:val="left"/>
    </w:lvl>
    <w:lvl w:ilvl="5" w:tplc="DB3AE51A">
      <w:numFmt w:val="decimal"/>
      <w:lvlText w:val=""/>
      <w:lvlJc w:val="left"/>
    </w:lvl>
    <w:lvl w:ilvl="6" w:tplc="CBBEC212">
      <w:numFmt w:val="decimal"/>
      <w:lvlText w:val=""/>
      <w:lvlJc w:val="left"/>
    </w:lvl>
    <w:lvl w:ilvl="7" w:tplc="B2CEF7B0">
      <w:numFmt w:val="decimal"/>
      <w:lvlText w:val=""/>
      <w:lvlJc w:val="left"/>
    </w:lvl>
    <w:lvl w:ilvl="8" w:tplc="B2B688D8">
      <w:numFmt w:val="decimal"/>
      <w:lvlText w:val=""/>
      <w:lvlJc w:val="left"/>
    </w:lvl>
  </w:abstractNum>
  <w:abstractNum w:abstractNumId="14">
    <w:nsid w:val="00003A61"/>
    <w:multiLevelType w:val="hybridMultilevel"/>
    <w:tmpl w:val="9022F8D8"/>
    <w:lvl w:ilvl="0" w:tplc="161C6DC8">
      <w:start w:val="1"/>
      <w:numFmt w:val="bullet"/>
      <w:lvlText w:val="•"/>
      <w:lvlJc w:val="left"/>
    </w:lvl>
    <w:lvl w:ilvl="1" w:tplc="FF4004A4">
      <w:numFmt w:val="decimal"/>
      <w:lvlText w:val=""/>
      <w:lvlJc w:val="left"/>
    </w:lvl>
    <w:lvl w:ilvl="2" w:tplc="5CEC3CB0">
      <w:numFmt w:val="decimal"/>
      <w:lvlText w:val=""/>
      <w:lvlJc w:val="left"/>
    </w:lvl>
    <w:lvl w:ilvl="3" w:tplc="8786B25E">
      <w:numFmt w:val="decimal"/>
      <w:lvlText w:val=""/>
      <w:lvlJc w:val="left"/>
    </w:lvl>
    <w:lvl w:ilvl="4" w:tplc="49106C0C">
      <w:numFmt w:val="decimal"/>
      <w:lvlText w:val=""/>
      <w:lvlJc w:val="left"/>
    </w:lvl>
    <w:lvl w:ilvl="5" w:tplc="8AF8BB54">
      <w:numFmt w:val="decimal"/>
      <w:lvlText w:val=""/>
      <w:lvlJc w:val="left"/>
    </w:lvl>
    <w:lvl w:ilvl="6" w:tplc="0AACA89C">
      <w:numFmt w:val="decimal"/>
      <w:lvlText w:val=""/>
      <w:lvlJc w:val="left"/>
    </w:lvl>
    <w:lvl w:ilvl="7" w:tplc="F832379C">
      <w:numFmt w:val="decimal"/>
      <w:lvlText w:val=""/>
      <w:lvlJc w:val="left"/>
    </w:lvl>
    <w:lvl w:ilvl="8" w:tplc="AB24FCAC">
      <w:numFmt w:val="decimal"/>
      <w:lvlText w:val=""/>
      <w:lvlJc w:val="left"/>
    </w:lvl>
  </w:abstractNum>
  <w:abstractNum w:abstractNumId="15">
    <w:nsid w:val="00003A9E"/>
    <w:multiLevelType w:val="hybridMultilevel"/>
    <w:tmpl w:val="72045C58"/>
    <w:lvl w:ilvl="0" w:tplc="2A904BE8">
      <w:start w:val="1"/>
      <w:numFmt w:val="decimal"/>
      <w:lvlText w:val="%1."/>
      <w:lvlJc w:val="left"/>
    </w:lvl>
    <w:lvl w:ilvl="1" w:tplc="6FE411BA">
      <w:numFmt w:val="decimal"/>
      <w:lvlText w:val=""/>
      <w:lvlJc w:val="left"/>
    </w:lvl>
    <w:lvl w:ilvl="2" w:tplc="8488B81E">
      <w:numFmt w:val="decimal"/>
      <w:lvlText w:val=""/>
      <w:lvlJc w:val="left"/>
    </w:lvl>
    <w:lvl w:ilvl="3" w:tplc="CDBAEC86">
      <w:numFmt w:val="decimal"/>
      <w:lvlText w:val=""/>
      <w:lvlJc w:val="left"/>
    </w:lvl>
    <w:lvl w:ilvl="4" w:tplc="8D70A72C">
      <w:numFmt w:val="decimal"/>
      <w:lvlText w:val=""/>
      <w:lvlJc w:val="left"/>
    </w:lvl>
    <w:lvl w:ilvl="5" w:tplc="B0DA11FA">
      <w:numFmt w:val="decimal"/>
      <w:lvlText w:val=""/>
      <w:lvlJc w:val="left"/>
    </w:lvl>
    <w:lvl w:ilvl="6" w:tplc="0A1E9190">
      <w:numFmt w:val="decimal"/>
      <w:lvlText w:val=""/>
      <w:lvlJc w:val="left"/>
    </w:lvl>
    <w:lvl w:ilvl="7" w:tplc="C488308C">
      <w:numFmt w:val="decimal"/>
      <w:lvlText w:val=""/>
      <w:lvlJc w:val="left"/>
    </w:lvl>
    <w:lvl w:ilvl="8" w:tplc="FA5662A0">
      <w:numFmt w:val="decimal"/>
      <w:lvlText w:val=""/>
      <w:lvlJc w:val="left"/>
    </w:lvl>
  </w:abstractNum>
  <w:abstractNum w:abstractNumId="16">
    <w:nsid w:val="00003C61"/>
    <w:multiLevelType w:val="hybridMultilevel"/>
    <w:tmpl w:val="B32ABED6"/>
    <w:lvl w:ilvl="0" w:tplc="9DE265D8">
      <w:start w:val="1"/>
      <w:numFmt w:val="decimal"/>
      <w:lvlText w:val="%1."/>
      <w:lvlJc w:val="left"/>
    </w:lvl>
    <w:lvl w:ilvl="1" w:tplc="A7E4733C">
      <w:numFmt w:val="decimal"/>
      <w:lvlText w:val=""/>
      <w:lvlJc w:val="left"/>
    </w:lvl>
    <w:lvl w:ilvl="2" w:tplc="223E1F08">
      <w:numFmt w:val="decimal"/>
      <w:lvlText w:val=""/>
      <w:lvlJc w:val="left"/>
    </w:lvl>
    <w:lvl w:ilvl="3" w:tplc="D90080E8">
      <w:numFmt w:val="decimal"/>
      <w:lvlText w:val=""/>
      <w:lvlJc w:val="left"/>
    </w:lvl>
    <w:lvl w:ilvl="4" w:tplc="E076BA9A">
      <w:numFmt w:val="decimal"/>
      <w:lvlText w:val=""/>
      <w:lvlJc w:val="left"/>
    </w:lvl>
    <w:lvl w:ilvl="5" w:tplc="315633B2">
      <w:numFmt w:val="decimal"/>
      <w:lvlText w:val=""/>
      <w:lvlJc w:val="left"/>
    </w:lvl>
    <w:lvl w:ilvl="6" w:tplc="9E12C04C">
      <w:numFmt w:val="decimal"/>
      <w:lvlText w:val=""/>
      <w:lvlJc w:val="left"/>
    </w:lvl>
    <w:lvl w:ilvl="7" w:tplc="94949204">
      <w:numFmt w:val="decimal"/>
      <w:lvlText w:val=""/>
      <w:lvlJc w:val="left"/>
    </w:lvl>
    <w:lvl w:ilvl="8" w:tplc="1AC8D452">
      <w:numFmt w:val="decimal"/>
      <w:lvlText w:val=""/>
      <w:lvlJc w:val="left"/>
    </w:lvl>
  </w:abstractNum>
  <w:abstractNum w:abstractNumId="17">
    <w:nsid w:val="00004657"/>
    <w:multiLevelType w:val="hybridMultilevel"/>
    <w:tmpl w:val="62FCBD1A"/>
    <w:lvl w:ilvl="0" w:tplc="24762502">
      <w:start w:val="1"/>
      <w:numFmt w:val="bullet"/>
      <w:lvlText w:val="•"/>
      <w:lvlJc w:val="left"/>
    </w:lvl>
    <w:lvl w:ilvl="1" w:tplc="168E9A10">
      <w:numFmt w:val="decimal"/>
      <w:lvlText w:val=""/>
      <w:lvlJc w:val="left"/>
    </w:lvl>
    <w:lvl w:ilvl="2" w:tplc="0166E374">
      <w:numFmt w:val="decimal"/>
      <w:lvlText w:val=""/>
      <w:lvlJc w:val="left"/>
    </w:lvl>
    <w:lvl w:ilvl="3" w:tplc="684CB0B6">
      <w:numFmt w:val="decimal"/>
      <w:lvlText w:val=""/>
      <w:lvlJc w:val="left"/>
    </w:lvl>
    <w:lvl w:ilvl="4" w:tplc="D67A85E6">
      <w:numFmt w:val="decimal"/>
      <w:lvlText w:val=""/>
      <w:lvlJc w:val="left"/>
    </w:lvl>
    <w:lvl w:ilvl="5" w:tplc="641E5CFC">
      <w:numFmt w:val="decimal"/>
      <w:lvlText w:val=""/>
      <w:lvlJc w:val="left"/>
    </w:lvl>
    <w:lvl w:ilvl="6" w:tplc="89E23708">
      <w:numFmt w:val="decimal"/>
      <w:lvlText w:val=""/>
      <w:lvlJc w:val="left"/>
    </w:lvl>
    <w:lvl w:ilvl="7" w:tplc="7DC46DE4">
      <w:numFmt w:val="decimal"/>
      <w:lvlText w:val=""/>
      <w:lvlJc w:val="left"/>
    </w:lvl>
    <w:lvl w:ilvl="8" w:tplc="5986C204">
      <w:numFmt w:val="decimal"/>
      <w:lvlText w:val=""/>
      <w:lvlJc w:val="left"/>
    </w:lvl>
  </w:abstractNum>
  <w:abstractNum w:abstractNumId="18">
    <w:nsid w:val="0000489C"/>
    <w:multiLevelType w:val="hybridMultilevel"/>
    <w:tmpl w:val="4F747540"/>
    <w:lvl w:ilvl="0" w:tplc="7504A724">
      <w:start w:val="1"/>
      <w:numFmt w:val="bullet"/>
      <w:lvlText w:val="-"/>
      <w:lvlJc w:val="left"/>
    </w:lvl>
    <w:lvl w:ilvl="1" w:tplc="9E84C75C">
      <w:numFmt w:val="decimal"/>
      <w:lvlText w:val=""/>
      <w:lvlJc w:val="left"/>
    </w:lvl>
    <w:lvl w:ilvl="2" w:tplc="C16AA3D6">
      <w:numFmt w:val="decimal"/>
      <w:lvlText w:val=""/>
      <w:lvlJc w:val="left"/>
    </w:lvl>
    <w:lvl w:ilvl="3" w:tplc="B382F0B8">
      <w:numFmt w:val="decimal"/>
      <w:lvlText w:val=""/>
      <w:lvlJc w:val="left"/>
    </w:lvl>
    <w:lvl w:ilvl="4" w:tplc="8B7473E6">
      <w:numFmt w:val="decimal"/>
      <w:lvlText w:val=""/>
      <w:lvlJc w:val="left"/>
    </w:lvl>
    <w:lvl w:ilvl="5" w:tplc="CFD6C81C">
      <w:numFmt w:val="decimal"/>
      <w:lvlText w:val=""/>
      <w:lvlJc w:val="left"/>
    </w:lvl>
    <w:lvl w:ilvl="6" w:tplc="6922C1B6">
      <w:numFmt w:val="decimal"/>
      <w:lvlText w:val=""/>
      <w:lvlJc w:val="left"/>
    </w:lvl>
    <w:lvl w:ilvl="7" w:tplc="0CCC6E74">
      <w:numFmt w:val="decimal"/>
      <w:lvlText w:val=""/>
      <w:lvlJc w:val="left"/>
    </w:lvl>
    <w:lvl w:ilvl="8" w:tplc="B03A0E02">
      <w:numFmt w:val="decimal"/>
      <w:lvlText w:val=""/>
      <w:lvlJc w:val="left"/>
    </w:lvl>
  </w:abstractNum>
  <w:abstractNum w:abstractNumId="19">
    <w:nsid w:val="00004944"/>
    <w:multiLevelType w:val="hybridMultilevel"/>
    <w:tmpl w:val="170A3E1E"/>
    <w:lvl w:ilvl="0" w:tplc="8322104A">
      <w:start w:val="1"/>
      <w:numFmt w:val="bullet"/>
      <w:lvlText w:val="-"/>
      <w:lvlJc w:val="left"/>
    </w:lvl>
    <w:lvl w:ilvl="1" w:tplc="45FC3F0E">
      <w:numFmt w:val="decimal"/>
      <w:lvlText w:val=""/>
      <w:lvlJc w:val="left"/>
    </w:lvl>
    <w:lvl w:ilvl="2" w:tplc="8B361A18">
      <w:numFmt w:val="decimal"/>
      <w:lvlText w:val=""/>
      <w:lvlJc w:val="left"/>
    </w:lvl>
    <w:lvl w:ilvl="3" w:tplc="731C96C0">
      <w:numFmt w:val="decimal"/>
      <w:lvlText w:val=""/>
      <w:lvlJc w:val="left"/>
    </w:lvl>
    <w:lvl w:ilvl="4" w:tplc="DDD2652A">
      <w:numFmt w:val="decimal"/>
      <w:lvlText w:val=""/>
      <w:lvlJc w:val="left"/>
    </w:lvl>
    <w:lvl w:ilvl="5" w:tplc="96A6E2D0">
      <w:numFmt w:val="decimal"/>
      <w:lvlText w:val=""/>
      <w:lvlJc w:val="left"/>
    </w:lvl>
    <w:lvl w:ilvl="6" w:tplc="01B27062">
      <w:numFmt w:val="decimal"/>
      <w:lvlText w:val=""/>
      <w:lvlJc w:val="left"/>
    </w:lvl>
    <w:lvl w:ilvl="7" w:tplc="C3401512">
      <w:numFmt w:val="decimal"/>
      <w:lvlText w:val=""/>
      <w:lvlJc w:val="left"/>
    </w:lvl>
    <w:lvl w:ilvl="8" w:tplc="D212B4E6">
      <w:numFmt w:val="decimal"/>
      <w:lvlText w:val=""/>
      <w:lvlJc w:val="left"/>
    </w:lvl>
  </w:abstractNum>
  <w:abstractNum w:abstractNumId="20">
    <w:nsid w:val="00004CAD"/>
    <w:multiLevelType w:val="hybridMultilevel"/>
    <w:tmpl w:val="7D28CC62"/>
    <w:lvl w:ilvl="0" w:tplc="510A76E6">
      <w:start w:val="1"/>
      <w:numFmt w:val="bullet"/>
      <w:lvlText w:val="-"/>
      <w:lvlJc w:val="left"/>
    </w:lvl>
    <w:lvl w:ilvl="1" w:tplc="D7600B32">
      <w:start w:val="1"/>
      <w:numFmt w:val="bullet"/>
      <w:lvlText w:val="К"/>
      <w:lvlJc w:val="left"/>
    </w:lvl>
    <w:lvl w:ilvl="2" w:tplc="F0F45D76">
      <w:numFmt w:val="decimal"/>
      <w:lvlText w:val=""/>
      <w:lvlJc w:val="left"/>
    </w:lvl>
    <w:lvl w:ilvl="3" w:tplc="EEA4AADC">
      <w:numFmt w:val="decimal"/>
      <w:lvlText w:val=""/>
      <w:lvlJc w:val="left"/>
    </w:lvl>
    <w:lvl w:ilvl="4" w:tplc="360818F2">
      <w:numFmt w:val="decimal"/>
      <w:lvlText w:val=""/>
      <w:lvlJc w:val="left"/>
    </w:lvl>
    <w:lvl w:ilvl="5" w:tplc="5D62CB9E">
      <w:numFmt w:val="decimal"/>
      <w:lvlText w:val=""/>
      <w:lvlJc w:val="left"/>
    </w:lvl>
    <w:lvl w:ilvl="6" w:tplc="25DCF542">
      <w:numFmt w:val="decimal"/>
      <w:lvlText w:val=""/>
      <w:lvlJc w:val="left"/>
    </w:lvl>
    <w:lvl w:ilvl="7" w:tplc="7DDCE226">
      <w:numFmt w:val="decimal"/>
      <w:lvlText w:val=""/>
      <w:lvlJc w:val="left"/>
    </w:lvl>
    <w:lvl w:ilvl="8" w:tplc="836C5E66">
      <w:numFmt w:val="decimal"/>
      <w:lvlText w:val=""/>
      <w:lvlJc w:val="left"/>
    </w:lvl>
  </w:abstractNum>
  <w:abstractNum w:abstractNumId="21">
    <w:nsid w:val="00004DF2"/>
    <w:multiLevelType w:val="hybridMultilevel"/>
    <w:tmpl w:val="7842F9A6"/>
    <w:lvl w:ilvl="0" w:tplc="226CF286">
      <w:start w:val="4"/>
      <w:numFmt w:val="decimal"/>
      <w:lvlText w:val="%1."/>
      <w:lvlJc w:val="left"/>
    </w:lvl>
    <w:lvl w:ilvl="1" w:tplc="B8E492A8">
      <w:numFmt w:val="decimal"/>
      <w:lvlText w:val=""/>
      <w:lvlJc w:val="left"/>
    </w:lvl>
    <w:lvl w:ilvl="2" w:tplc="B14C3534">
      <w:numFmt w:val="decimal"/>
      <w:lvlText w:val=""/>
      <w:lvlJc w:val="left"/>
    </w:lvl>
    <w:lvl w:ilvl="3" w:tplc="9B34B242">
      <w:numFmt w:val="decimal"/>
      <w:lvlText w:val=""/>
      <w:lvlJc w:val="left"/>
    </w:lvl>
    <w:lvl w:ilvl="4" w:tplc="41A49DD8">
      <w:numFmt w:val="decimal"/>
      <w:lvlText w:val=""/>
      <w:lvlJc w:val="left"/>
    </w:lvl>
    <w:lvl w:ilvl="5" w:tplc="0150AC40">
      <w:numFmt w:val="decimal"/>
      <w:lvlText w:val=""/>
      <w:lvlJc w:val="left"/>
    </w:lvl>
    <w:lvl w:ilvl="6" w:tplc="9BBAA28C">
      <w:numFmt w:val="decimal"/>
      <w:lvlText w:val=""/>
      <w:lvlJc w:val="left"/>
    </w:lvl>
    <w:lvl w:ilvl="7" w:tplc="576064C2">
      <w:numFmt w:val="decimal"/>
      <w:lvlText w:val=""/>
      <w:lvlJc w:val="left"/>
    </w:lvl>
    <w:lvl w:ilvl="8" w:tplc="00B6ABD2">
      <w:numFmt w:val="decimal"/>
      <w:lvlText w:val=""/>
      <w:lvlJc w:val="left"/>
    </w:lvl>
  </w:abstractNum>
  <w:abstractNum w:abstractNumId="22">
    <w:nsid w:val="00005E14"/>
    <w:multiLevelType w:val="hybridMultilevel"/>
    <w:tmpl w:val="80D28C00"/>
    <w:lvl w:ilvl="0" w:tplc="850E0BAA">
      <w:numFmt w:val="decimal"/>
      <w:lvlText w:val="%1."/>
      <w:lvlJc w:val="left"/>
    </w:lvl>
    <w:lvl w:ilvl="1" w:tplc="EA4E6F4C">
      <w:start w:val="2"/>
      <w:numFmt w:val="decimal"/>
      <w:lvlText w:val="%2."/>
      <w:lvlJc w:val="left"/>
    </w:lvl>
    <w:lvl w:ilvl="2" w:tplc="418A9A10">
      <w:start w:val="1"/>
      <w:numFmt w:val="bullet"/>
      <w:lvlText w:val="-"/>
      <w:lvlJc w:val="left"/>
    </w:lvl>
    <w:lvl w:ilvl="3" w:tplc="FCECA832">
      <w:numFmt w:val="decimal"/>
      <w:lvlText w:val=""/>
      <w:lvlJc w:val="left"/>
    </w:lvl>
    <w:lvl w:ilvl="4" w:tplc="FF9C95EC">
      <w:numFmt w:val="decimal"/>
      <w:lvlText w:val=""/>
      <w:lvlJc w:val="left"/>
    </w:lvl>
    <w:lvl w:ilvl="5" w:tplc="FE7EF4BE">
      <w:numFmt w:val="decimal"/>
      <w:lvlText w:val=""/>
      <w:lvlJc w:val="left"/>
    </w:lvl>
    <w:lvl w:ilvl="6" w:tplc="C8E44D7C">
      <w:numFmt w:val="decimal"/>
      <w:lvlText w:val=""/>
      <w:lvlJc w:val="left"/>
    </w:lvl>
    <w:lvl w:ilvl="7" w:tplc="0A8AA67C">
      <w:numFmt w:val="decimal"/>
      <w:lvlText w:val=""/>
      <w:lvlJc w:val="left"/>
    </w:lvl>
    <w:lvl w:ilvl="8" w:tplc="7C7401DA">
      <w:numFmt w:val="decimal"/>
      <w:lvlText w:val=""/>
      <w:lvlJc w:val="left"/>
    </w:lvl>
  </w:abstractNum>
  <w:abstractNum w:abstractNumId="23">
    <w:nsid w:val="00005E9D"/>
    <w:multiLevelType w:val="hybridMultilevel"/>
    <w:tmpl w:val="15887824"/>
    <w:lvl w:ilvl="0" w:tplc="69A0ADEC">
      <w:start w:val="1"/>
      <w:numFmt w:val="bullet"/>
      <w:lvlText w:val="-"/>
      <w:lvlJc w:val="left"/>
    </w:lvl>
    <w:lvl w:ilvl="1" w:tplc="A8C4D9E4">
      <w:numFmt w:val="decimal"/>
      <w:lvlText w:val=""/>
      <w:lvlJc w:val="left"/>
    </w:lvl>
    <w:lvl w:ilvl="2" w:tplc="AA227C3E">
      <w:numFmt w:val="decimal"/>
      <w:lvlText w:val=""/>
      <w:lvlJc w:val="left"/>
    </w:lvl>
    <w:lvl w:ilvl="3" w:tplc="CE8A32E2">
      <w:numFmt w:val="decimal"/>
      <w:lvlText w:val=""/>
      <w:lvlJc w:val="left"/>
    </w:lvl>
    <w:lvl w:ilvl="4" w:tplc="555077AE">
      <w:numFmt w:val="decimal"/>
      <w:lvlText w:val=""/>
      <w:lvlJc w:val="left"/>
    </w:lvl>
    <w:lvl w:ilvl="5" w:tplc="E496E216">
      <w:numFmt w:val="decimal"/>
      <w:lvlText w:val=""/>
      <w:lvlJc w:val="left"/>
    </w:lvl>
    <w:lvl w:ilvl="6" w:tplc="F7B6C28A">
      <w:numFmt w:val="decimal"/>
      <w:lvlText w:val=""/>
      <w:lvlJc w:val="left"/>
    </w:lvl>
    <w:lvl w:ilvl="7" w:tplc="CFEAF740">
      <w:numFmt w:val="decimal"/>
      <w:lvlText w:val=""/>
      <w:lvlJc w:val="left"/>
    </w:lvl>
    <w:lvl w:ilvl="8" w:tplc="02524D28">
      <w:numFmt w:val="decimal"/>
      <w:lvlText w:val=""/>
      <w:lvlJc w:val="left"/>
    </w:lvl>
  </w:abstractNum>
  <w:abstractNum w:abstractNumId="24">
    <w:nsid w:val="00005F49"/>
    <w:multiLevelType w:val="hybridMultilevel"/>
    <w:tmpl w:val="1098100E"/>
    <w:lvl w:ilvl="0" w:tplc="5978BE4A">
      <w:start w:val="1"/>
      <w:numFmt w:val="bullet"/>
      <w:lvlText w:val="-"/>
      <w:lvlJc w:val="left"/>
    </w:lvl>
    <w:lvl w:ilvl="1" w:tplc="C13A7D02">
      <w:numFmt w:val="decimal"/>
      <w:lvlText w:val=""/>
      <w:lvlJc w:val="left"/>
    </w:lvl>
    <w:lvl w:ilvl="2" w:tplc="421A6834">
      <w:numFmt w:val="decimal"/>
      <w:lvlText w:val=""/>
      <w:lvlJc w:val="left"/>
    </w:lvl>
    <w:lvl w:ilvl="3" w:tplc="1C649E32">
      <w:numFmt w:val="decimal"/>
      <w:lvlText w:val=""/>
      <w:lvlJc w:val="left"/>
    </w:lvl>
    <w:lvl w:ilvl="4" w:tplc="87D6C204">
      <w:numFmt w:val="decimal"/>
      <w:lvlText w:val=""/>
      <w:lvlJc w:val="left"/>
    </w:lvl>
    <w:lvl w:ilvl="5" w:tplc="986294B2">
      <w:numFmt w:val="decimal"/>
      <w:lvlText w:val=""/>
      <w:lvlJc w:val="left"/>
    </w:lvl>
    <w:lvl w:ilvl="6" w:tplc="11A68C30">
      <w:numFmt w:val="decimal"/>
      <w:lvlText w:val=""/>
      <w:lvlJc w:val="left"/>
    </w:lvl>
    <w:lvl w:ilvl="7" w:tplc="9A80C2B4">
      <w:numFmt w:val="decimal"/>
      <w:lvlText w:val=""/>
      <w:lvlJc w:val="left"/>
    </w:lvl>
    <w:lvl w:ilvl="8" w:tplc="1324A99C">
      <w:numFmt w:val="decimal"/>
      <w:lvlText w:val=""/>
      <w:lvlJc w:val="left"/>
    </w:lvl>
  </w:abstractNum>
  <w:abstractNum w:abstractNumId="25">
    <w:nsid w:val="000066C4"/>
    <w:multiLevelType w:val="hybridMultilevel"/>
    <w:tmpl w:val="973E8E22"/>
    <w:lvl w:ilvl="0" w:tplc="2BDE6BF4">
      <w:start w:val="1"/>
      <w:numFmt w:val="bullet"/>
      <w:lvlText w:val=""/>
      <w:lvlJc w:val="left"/>
    </w:lvl>
    <w:lvl w:ilvl="1" w:tplc="01124674">
      <w:numFmt w:val="decimal"/>
      <w:lvlText w:val=""/>
      <w:lvlJc w:val="left"/>
    </w:lvl>
    <w:lvl w:ilvl="2" w:tplc="6302D1DA">
      <w:numFmt w:val="decimal"/>
      <w:lvlText w:val=""/>
      <w:lvlJc w:val="left"/>
    </w:lvl>
    <w:lvl w:ilvl="3" w:tplc="3E3E2C6E">
      <w:numFmt w:val="decimal"/>
      <w:lvlText w:val=""/>
      <w:lvlJc w:val="left"/>
    </w:lvl>
    <w:lvl w:ilvl="4" w:tplc="FDB246E6">
      <w:numFmt w:val="decimal"/>
      <w:lvlText w:val=""/>
      <w:lvlJc w:val="left"/>
    </w:lvl>
    <w:lvl w:ilvl="5" w:tplc="56EE445E">
      <w:numFmt w:val="decimal"/>
      <w:lvlText w:val=""/>
      <w:lvlJc w:val="left"/>
    </w:lvl>
    <w:lvl w:ilvl="6" w:tplc="57640212">
      <w:numFmt w:val="decimal"/>
      <w:lvlText w:val=""/>
      <w:lvlJc w:val="left"/>
    </w:lvl>
    <w:lvl w:ilvl="7" w:tplc="E9BEAAF4">
      <w:numFmt w:val="decimal"/>
      <w:lvlText w:val=""/>
      <w:lvlJc w:val="left"/>
    </w:lvl>
    <w:lvl w:ilvl="8" w:tplc="F25078EC">
      <w:numFmt w:val="decimal"/>
      <w:lvlText w:val=""/>
      <w:lvlJc w:val="left"/>
    </w:lvl>
  </w:abstractNum>
  <w:abstractNum w:abstractNumId="26">
    <w:nsid w:val="00006C69"/>
    <w:multiLevelType w:val="hybridMultilevel"/>
    <w:tmpl w:val="C1C430DA"/>
    <w:lvl w:ilvl="0" w:tplc="95FEA278">
      <w:start w:val="1"/>
      <w:numFmt w:val="bullet"/>
      <w:lvlText w:val="-"/>
      <w:lvlJc w:val="left"/>
    </w:lvl>
    <w:lvl w:ilvl="1" w:tplc="6098FBF4">
      <w:start w:val="4"/>
      <w:numFmt w:val="decimal"/>
      <w:lvlText w:val="%2."/>
      <w:lvlJc w:val="left"/>
    </w:lvl>
    <w:lvl w:ilvl="2" w:tplc="7E7E1A04">
      <w:start w:val="1"/>
      <w:numFmt w:val="bullet"/>
      <w:lvlText w:val="В"/>
      <w:lvlJc w:val="left"/>
    </w:lvl>
    <w:lvl w:ilvl="3" w:tplc="632CF688">
      <w:numFmt w:val="decimal"/>
      <w:lvlText w:val=""/>
      <w:lvlJc w:val="left"/>
    </w:lvl>
    <w:lvl w:ilvl="4" w:tplc="7570D8D2">
      <w:numFmt w:val="decimal"/>
      <w:lvlText w:val=""/>
      <w:lvlJc w:val="left"/>
    </w:lvl>
    <w:lvl w:ilvl="5" w:tplc="8B04941A">
      <w:numFmt w:val="decimal"/>
      <w:lvlText w:val=""/>
      <w:lvlJc w:val="left"/>
    </w:lvl>
    <w:lvl w:ilvl="6" w:tplc="211471EA">
      <w:numFmt w:val="decimal"/>
      <w:lvlText w:val=""/>
      <w:lvlJc w:val="left"/>
    </w:lvl>
    <w:lvl w:ilvl="7" w:tplc="86B44EF0">
      <w:numFmt w:val="decimal"/>
      <w:lvlText w:val=""/>
      <w:lvlJc w:val="left"/>
    </w:lvl>
    <w:lvl w:ilvl="8" w:tplc="A13851DE">
      <w:numFmt w:val="decimal"/>
      <w:lvlText w:val=""/>
      <w:lvlJc w:val="left"/>
    </w:lvl>
  </w:abstractNum>
  <w:abstractNum w:abstractNumId="27">
    <w:nsid w:val="0000797D"/>
    <w:multiLevelType w:val="hybridMultilevel"/>
    <w:tmpl w:val="EA4C06BE"/>
    <w:lvl w:ilvl="0" w:tplc="030C52F6">
      <w:start w:val="1"/>
      <w:numFmt w:val="bullet"/>
      <w:lvlText w:val=""/>
      <w:lvlJc w:val="left"/>
    </w:lvl>
    <w:lvl w:ilvl="1" w:tplc="F766A01A">
      <w:start w:val="1"/>
      <w:numFmt w:val="bullet"/>
      <w:lvlText w:val="В"/>
      <w:lvlJc w:val="left"/>
    </w:lvl>
    <w:lvl w:ilvl="2" w:tplc="B1603D32">
      <w:numFmt w:val="decimal"/>
      <w:lvlText w:val=""/>
      <w:lvlJc w:val="left"/>
    </w:lvl>
    <w:lvl w:ilvl="3" w:tplc="3882635C">
      <w:numFmt w:val="decimal"/>
      <w:lvlText w:val=""/>
      <w:lvlJc w:val="left"/>
    </w:lvl>
    <w:lvl w:ilvl="4" w:tplc="18249546">
      <w:numFmt w:val="decimal"/>
      <w:lvlText w:val=""/>
      <w:lvlJc w:val="left"/>
    </w:lvl>
    <w:lvl w:ilvl="5" w:tplc="07CA3974">
      <w:numFmt w:val="decimal"/>
      <w:lvlText w:val=""/>
      <w:lvlJc w:val="left"/>
    </w:lvl>
    <w:lvl w:ilvl="6" w:tplc="709A5DB2">
      <w:numFmt w:val="decimal"/>
      <w:lvlText w:val=""/>
      <w:lvlJc w:val="left"/>
    </w:lvl>
    <w:lvl w:ilvl="7" w:tplc="D360A1E6">
      <w:numFmt w:val="decimal"/>
      <w:lvlText w:val=""/>
      <w:lvlJc w:val="left"/>
    </w:lvl>
    <w:lvl w:ilvl="8" w:tplc="934667F2">
      <w:numFmt w:val="decimal"/>
      <w:lvlText w:val=""/>
      <w:lvlJc w:val="left"/>
    </w:lvl>
  </w:abstractNum>
  <w:abstractNum w:abstractNumId="28">
    <w:nsid w:val="00007DD1"/>
    <w:multiLevelType w:val="hybridMultilevel"/>
    <w:tmpl w:val="9522CCDE"/>
    <w:lvl w:ilvl="0" w:tplc="1D9654B8">
      <w:start w:val="1"/>
      <w:numFmt w:val="bullet"/>
      <w:lvlText w:val="-"/>
      <w:lvlJc w:val="left"/>
    </w:lvl>
    <w:lvl w:ilvl="1" w:tplc="A70ABB48">
      <w:numFmt w:val="decimal"/>
      <w:lvlText w:val=""/>
      <w:lvlJc w:val="left"/>
    </w:lvl>
    <w:lvl w:ilvl="2" w:tplc="50E8611A">
      <w:numFmt w:val="decimal"/>
      <w:lvlText w:val=""/>
      <w:lvlJc w:val="left"/>
    </w:lvl>
    <w:lvl w:ilvl="3" w:tplc="AAC007EE">
      <w:numFmt w:val="decimal"/>
      <w:lvlText w:val=""/>
      <w:lvlJc w:val="left"/>
    </w:lvl>
    <w:lvl w:ilvl="4" w:tplc="8A24331E">
      <w:numFmt w:val="decimal"/>
      <w:lvlText w:val=""/>
      <w:lvlJc w:val="left"/>
    </w:lvl>
    <w:lvl w:ilvl="5" w:tplc="655AC814">
      <w:numFmt w:val="decimal"/>
      <w:lvlText w:val=""/>
      <w:lvlJc w:val="left"/>
    </w:lvl>
    <w:lvl w:ilvl="6" w:tplc="536845DC">
      <w:numFmt w:val="decimal"/>
      <w:lvlText w:val=""/>
      <w:lvlJc w:val="left"/>
    </w:lvl>
    <w:lvl w:ilvl="7" w:tplc="56A6A3D0">
      <w:numFmt w:val="decimal"/>
      <w:lvlText w:val=""/>
      <w:lvlJc w:val="left"/>
    </w:lvl>
    <w:lvl w:ilvl="8" w:tplc="D564182C">
      <w:numFmt w:val="decimal"/>
      <w:lvlText w:val=""/>
      <w:lvlJc w:val="left"/>
    </w:lvl>
  </w:abstractNum>
  <w:abstractNum w:abstractNumId="29">
    <w:nsid w:val="7C8F4F53"/>
    <w:multiLevelType w:val="hybridMultilevel"/>
    <w:tmpl w:val="ADDA2708"/>
    <w:lvl w:ilvl="0" w:tplc="ACD4D82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5"/>
  </w:num>
  <w:num w:numId="2">
    <w:abstractNumId w:val="27"/>
  </w:num>
  <w:num w:numId="3">
    <w:abstractNumId w:val="24"/>
  </w:num>
  <w:num w:numId="4">
    <w:abstractNumId w:val="1"/>
  </w:num>
  <w:num w:numId="5">
    <w:abstractNumId w:val="20"/>
  </w:num>
  <w:num w:numId="6">
    <w:abstractNumId w:val="11"/>
  </w:num>
  <w:num w:numId="7">
    <w:abstractNumId w:val="22"/>
  </w:num>
  <w:num w:numId="8">
    <w:abstractNumId w:val="21"/>
  </w:num>
  <w:num w:numId="9">
    <w:abstractNumId w:val="19"/>
  </w:num>
  <w:num w:numId="10">
    <w:abstractNumId w:val="9"/>
  </w:num>
  <w:num w:numId="11">
    <w:abstractNumId w:val="2"/>
  </w:num>
  <w:num w:numId="12">
    <w:abstractNumId w:val="3"/>
  </w:num>
  <w:num w:numId="13">
    <w:abstractNumId w:val="12"/>
  </w:num>
  <w:num w:numId="14">
    <w:abstractNumId w:val="25"/>
  </w:num>
  <w:num w:numId="15">
    <w:abstractNumId w:val="6"/>
  </w:num>
  <w:num w:numId="16">
    <w:abstractNumId w:val="13"/>
  </w:num>
  <w:num w:numId="17">
    <w:abstractNumId w:val="0"/>
  </w:num>
  <w:num w:numId="18">
    <w:abstractNumId w:val="17"/>
  </w:num>
  <w:num w:numId="19">
    <w:abstractNumId w:val="8"/>
  </w:num>
  <w:num w:numId="20">
    <w:abstractNumId w:val="16"/>
  </w:num>
  <w:num w:numId="21">
    <w:abstractNumId w:val="10"/>
  </w:num>
  <w:num w:numId="22">
    <w:abstractNumId w:val="26"/>
  </w:num>
  <w:num w:numId="23">
    <w:abstractNumId w:val="7"/>
  </w:num>
  <w:num w:numId="24">
    <w:abstractNumId w:val="14"/>
  </w:num>
  <w:num w:numId="25">
    <w:abstractNumId w:val="4"/>
  </w:num>
  <w:num w:numId="26">
    <w:abstractNumId w:val="28"/>
  </w:num>
  <w:num w:numId="27">
    <w:abstractNumId w:val="5"/>
  </w:num>
  <w:num w:numId="28">
    <w:abstractNumId w:val="23"/>
  </w:num>
  <w:num w:numId="29">
    <w:abstractNumId w:val="18"/>
  </w:num>
  <w:num w:numId="30">
    <w:abstractNumId w:val="2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14C61"/>
    <w:rsid w:val="002950E9"/>
    <w:rsid w:val="00350915"/>
    <w:rsid w:val="003A589B"/>
    <w:rsid w:val="003F54A7"/>
    <w:rsid w:val="004D5CFF"/>
    <w:rsid w:val="00597A6E"/>
    <w:rsid w:val="00847663"/>
    <w:rsid w:val="00895FAA"/>
    <w:rsid w:val="008F22A2"/>
    <w:rsid w:val="00A73F5A"/>
    <w:rsid w:val="00BA5332"/>
    <w:rsid w:val="00C01A85"/>
    <w:rsid w:val="00CA2BF3"/>
    <w:rsid w:val="00D219F6"/>
    <w:rsid w:val="00E14C61"/>
    <w:rsid w:val="00F926BB"/>
    <w:rsid w:val="00FA1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7A6E"/>
    <w:pPr>
      <w:ind w:left="720"/>
      <w:contextualSpacing/>
    </w:pPr>
  </w:style>
  <w:style w:type="paragraph" w:styleId="a5">
    <w:name w:val="No Spacing"/>
    <w:link w:val="a6"/>
    <w:uiPriority w:val="99"/>
    <w:qFormat/>
    <w:rsid w:val="00A73F5A"/>
    <w:rPr>
      <w:rFonts w:ascii="Calibri" w:eastAsia="Times New Roman" w:hAnsi="Calibri"/>
      <w:lang w:eastAsia="en-US"/>
    </w:rPr>
  </w:style>
  <w:style w:type="character" w:customStyle="1" w:styleId="a6">
    <w:name w:val="Без интервала Знак"/>
    <w:link w:val="a5"/>
    <w:uiPriority w:val="99"/>
    <w:locked/>
    <w:rsid w:val="00A73F5A"/>
    <w:rPr>
      <w:rFonts w:ascii="Calibri" w:eastAsia="Times New Roman" w:hAnsi="Calibri"/>
      <w:lang w:eastAsia="en-US"/>
    </w:rPr>
  </w:style>
  <w:style w:type="paragraph" w:customStyle="1" w:styleId="2">
    <w:name w:val="Без интервала2"/>
    <w:uiPriority w:val="99"/>
    <w:rsid w:val="00A73F5A"/>
    <w:rPr>
      <w:rFonts w:eastAsia="Times New Roman"/>
      <w:sz w:val="24"/>
      <w:szCs w:val="24"/>
    </w:rPr>
  </w:style>
  <w:style w:type="table" w:styleId="a7">
    <w:name w:val="Table Grid"/>
    <w:basedOn w:val="a1"/>
    <w:rsid w:val="00A73F5A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219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19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7401</Words>
  <Characters>42186</Characters>
  <Application>Microsoft Office Word</Application>
  <DocSecurity>0</DocSecurity>
  <Lines>351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Администатор</cp:lastModifiedBy>
  <cp:revision>4</cp:revision>
  <cp:lastPrinted>2020-09-12T17:45:00Z</cp:lastPrinted>
  <dcterms:created xsi:type="dcterms:W3CDTF">2021-04-11T10:06:00Z</dcterms:created>
  <dcterms:modified xsi:type="dcterms:W3CDTF">2021-05-07T10:53:00Z</dcterms:modified>
</cp:coreProperties>
</file>